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D5" w:rsidRPr="004C586C" w:rsidRDefault="00616FD5" w:rsidP="00670B51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val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ŠUMARSKI FAKULTET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KATEDRA PRIMARNE PRERADE DRVETA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</w:p>
    <w:p w:rsidR="009A60C7" w:rsidRPr="009A60C7" w:rsidRDefault="0035214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  <w:pict>
          <v:line id="Line 81" o:spid="_x0000_s1026" style="position:absolute;left:0;text-align:left;z-index:251702272;visibility:visible;mso-position-vertical-relative:margin" from="4.25pt,92.05pt" to="478.9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1SKwIAAGYEAAAOAAAAZHJzL2Uyb0RvYy54bWysVE2P2yAQvVfqf0DcE9tZJ+u14qwqO+kl&#10;bSPt9gcQwDEqBgQkTlT1v3cgH23aQ6uqPmAwbx5vZh6ePx97iQ7cOqFVhbNxihFXVDOhdhX+/Loa&#10;FRg5TxQjUite4RN3+Hnx9s18MCWf6E5Lxi0CEuXKwVS4896USeJox3vixtpwBZuttj3xsLS7hFky&#10;AHsvk0mazpJBW2asptw5+NqcN/Ei8rctp/5T2zrukawwaPNxtHHchjFZzEm5s8R0gl5kkH9Q0ROh&#10;4NAbVUM8QXsrfqPqBbXa6daPqe4T3baC8pgDZJOlv2Tz0hHDYy5QHGduZXL/j5Z+PGwsEgx6l2YY&#10;KdJDk9ZCcVRkoTiDcSVgarWxIT16VC9mrekXh5SuO6J2PIp8PRmIixHJXUhYOANHbIcPmgGG7L2O&#10;lTq2tg+UUAN0jA053RrCjx5R+DhLJ0U6nWJEYW/2MA2KElJeQ411/j3XPQqTCkuQHanJYe38GXqF&#10;hJOUXgkpY8elQgPonTymaYxwWgoWdgPO2d22lhYdSDBNfC4H38Gs3isW2TpO2FIx5GMVFBgdB3rX&#10;YyQ5XAuYRJwnQv4ZBwlKFXRAFSCPy+zspq9P6dOyWBb5KJ/MlqM8bZrRu1Wdj2ar7HHaPDR13WTf&#10;QkpZXnaCMa5CVldnZ/nfOedyx86evHn7Vr/knj32BMRe31F0tEHo/NlDW81OGxt6EhwBZo7gy8UL&#10;t+XndUT9+D0svgMAAP//AwBQSwMEFAAGAAgAAAAhADSyu2vbAAAACQEAAA8AAABkcnMvZG93bnJl&#10;di54bWxMj8FOwzAQRO9I/IO1SNyo3YpACHGqEok7lFZc3XhJAvHaip028PUsXOC4M6PZN+V6doM4&#10;4hh7TxqWCwUCqfG2p1bD7uXxKgcRkyFrBk+o4RMjrKvzs9IU1p/oGY/b1AouoVgYDV1KoZAyNh06&#10;Exc+ILH35kdnEp9jK+1oTlzuBrlS6kY60xN/6EzAusPmYzs5DcHvX582Wb1/Dw8DTV6p+aveaX15&#10;MW/uQSSc018YfvAZHSpmOviJbBSDhjzjIMv59RIE+3fZLU85/CorkFUp/y+ovgEAAP//AwBQSwEC&#10;LQAUAAYACAAAACEAtoM4kv4AAADhAQAAEwAAAAAAAAAAAAAAAAAAAAAAW0NvbnRlbnRfVHlwZXNd&#10;LnhtbFBLAQItABQABgAIAAAAIQA4/SH/1gAAAJQBAAALAAAAAAAAAAAAAAAAAC8BAABfcmVscy8u&#10;cmVsc1BLAQItABQABgAIAAAAIQC0vQ1SKwIAAGYEAAAOAAAAAAAAAAAAAAAAAC4CAABkcnMvZTJv&#10;RG9jLnhtbFBLAQItABQABgAIAAAAIQA0srtr2wAAAAkBAAAPAAAAAAAAAAAAAAAAAIUEAABkcnMv&#10;ZG93bnJldi54bWxQSwUGAAAAAAQABADzAAAAjQUAAAAA&#10;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  <w:t>ELABORAT IZ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  <w:t>FURNIRA I SLOJEVITIH PLOČA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F57104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2019/20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.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Student: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  <w:t>Overio:</w:t>
      </w:r>
    </w:p>
    <w:p w:rsid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637FDA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Nikola Vranić 16/2017</w:t>
      </w:r>
      <w:bookmarkStart w:id="0" w:name="_GoBack"/>
      <w:bookmarkEnd w:id="0"/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Sečenifurnir</w:t>
      </w:r>
    </w:p>
    <w:p w:rsidR="009A60C7" w:rsidRPr="009A60C7" w:rsidRDefault="0035214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352147"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  <w:lang w:val="en-US"/>
        </w:rPr>
        <w:pict>
          <v:line id="Line 84" o:spid="_x0000_s1055" style="position:absolute;z-index:251705344;visibility:visible;mso-position-horizontal-relative:page;mso-position-vertical-relative:page" from="65.7pt,650.35pt" to="200.65pt,6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0RZLAIAAGgEAAAOAAAAZHJzL2Uyb0RvYy54bWysVMuO2yAU3VfqPyD2ie3EeYwVZ1TZSTdp&#10;G2mmH0AAx6gYEJA4UdV/74U82rSbUVUvMPheDvece/Di+dRJdOTWCa1KnA1TjLiimgm1L/HX1/Vg&#10;jpHzRDEiteIlPnOHn5fv3y16U/CRbrVk3CIAUa7oTYlb702RJI62vCNuqA1XEGy07YiHpd0nzJIe&#10;0DuZjNJ0mvTaMmM15c7B1/oSxMuI3zSc+i9N47hHssRQm4+jjeMujMlyQYq9JaYV9FoG+YcqOiIU&#10;HHqHqokn6GDFX1CdoFY73fgh1V2im0ZQHjkAmyz9g81LSwyPXEAcZ+4yuf8HSz8ftxYJBr1LQR9F&#10;OmjSRiiO5nkQpzeugJxKbW2gR0/qxWw0/eaQ0lVL1J7HIl/PBvZlYUfysCUsnIEjdv0nzSCHHLyO&#10;Sp0a2wVI0ACdYkPO94bwk0cUPmazbDyfTjCiEJuOJxGfFLetxjr/kesOhUmJJZQdoclx43wohRS3&#10;lHCS0mshZey4VKgH+NEMSIeQ01KwEI0Lu99V0qIjCaaJz/XghzSrD4pFtJYTtlIM+aiCAqPjAN9x&#10;hpHkcC9cFwBI4YmQb0iEuqUK+aADMLnOLn76/pQ+reareT7IR9PVIE/revBhXeWD6TqbTepxXVV1&#10;9iOQyvKiFYxxFXjdvJ3lb/PO9ZZdXHl3913B5BE9Sg3F3t6x6GiE0PuLi3aanbc2dCV4Auwck69X&#10;L9yX39cx69cPYvkTAAD//wMAUEsDBBQABgAIAAAAIQCHKAfL4gAAAA0BAAAPAAAAZHJzL2Rvd25y&#10;ZXYueG1sTI/NTsMwEITvSLyDtUhcELVDKgghTsWPOFJEW4F6c5IlCcTrKHbawNOzFQe47eyOZr/J&#10;FpPtxA4H3zrSEM0UCKTSVS3VGjbrx/MEhA+GKtM5Qg1f6GGRHx9lJq3cnl5wtwq14BDyqdHQhNCn&#10;UvqyQWv8zPVIfHt3gzWB5VDLajB7DredvFDqUlrTEn9oTI/3DZafq9Fq2C7P7t7WD+6j2H4/v8ZP&#10;ybhx10utT0+m2xsQAafwZ4YDPqNDzkyFG6nyomMdR3O2HgalrkCwZa6iGETxu0pA5pn83yL/AQAA&#10;//8DAFBLAQItABQABgAIAAAAIQC2gziS/gAAAOEBAAATAAAAAAAAAAAAAAAAAAAAAABbQ29udGVu&#10;dF9UeXBlc10ueG1sUEsBAi0AFAAGAAgAAAAhADj9If/WAAAAlAEAAAsAAAAAAAAAAAAAAAAALwEA&#10;AF9yZWxzLy5yZWxzUEsBAi0AFAAGAAgAAAAhAEXnRFksAgAAaAQAAA4AAAAAAAAAAAAAAAAALgIA&#10;AGRycy9lMm9Eb2MueG1sUEsBAi0AFAAGAAgAAAAhAIcoB8viAAAADQEAAA8AAAAAAAAAAAAAAAAA&#10;hgQAAGRycy9kb3ducmV2LnhtbFBLBQYAAAAABAAEAPMAAACVBQAAAAA=&#10;" strokeweight="1pt">
            <v:stroke startarrowlength="short" endarrowlength="short"/>
            <w10:wrap anchorx="page" anchory="page"/>
          </v:line>
        </w:pict>
      </w:r>
    </w:p>
    <w:p w:rsidR="009A60C7" w:rsidRDefault="0035214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352147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2" o:spid="_x0000_s1054" style="position:absolute;z-index:251703296;visibility:visible;mso-position-horizontal-relative:page;mso-position-vertical-relative:page" from="392.95pt,664.5pt" to="527.9pt,6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hQLQIAAGcEAAAOAAAAZHJzL2Uyb0RvYy54bWysVE2P2jAQvVfqf7B8hyQQWIgIqyqBXmiL&#10;tNsfYGyHWHVsyzYEVPW/d2w+WtrLqmoOjh2/eZ5585zF86mT6MitE1qVOBumGHFFNRNqX+Kvr+vB&#10;DCPniWJEasVLfOYOPy/fv1v0puAj3WrJuEVAolzRmxK33psiSRxteUfcUBuuYLPRtiMelnafMEt6&#10;YO9kMkrTadJry4zVlDsHX+vLJl5G/qbh1H9pGsc9kiWG3HwcbRx3YUyWC1LsLTGtoNc0yD9k0RGh&#10;4NA7VU08QQcr/qLqBLXa6cYPqe4S3TSC8lgDVJOlf1Tz0hLDYy0gjjN3mdz/o6Wfj1uLBCvxHDql&#10;SAc92gjF0WwUtOmNKwBSqa0N1dGTejEbTb85pHTVErXnMcfXs4G4LEQkDyFh4QycsOs/aQYYcvA6&#10;CnVqbBcoQQJ0iv043/vBTx5R+Jg9ZePZdIIRhb3peBL5SXELNdb5j1x3KExKLCHtSE2OG+dDKqS4&#10;QcJJSq+FlLHhUqEe6EdPaRojnJaChd2Ac3a/q6RFRxI8E5/rwQ8wqw+KRbaWE7ZSDPmoggKf40Df&#10;cYaR5HAtXBcISOGJkG8AQt5SBTzoAJVcZxc7fZ+n89VsNcsH+Wi6GuRpXQ8+rKt8MF1nT5N6XFdV&#10;nf0IRWV50QrGuAp13ayd5W+zzvWSXUx5N/ddweSRPUoNyd7eMelohND7i4t2mp23NnQleALcHMHX&#10;mxeuy+/riPr1f1j+BAAA//8DAFBLAwQUAAYACAAAACEAKXKFeOMAAAAOAQAADwAAAGRycy9kb3du&#10;cmV2LnhtbEyPT0+DQBDF7yZ+h82YeDHt0jYoIEvjn3i0xrap6W2BEVB2lrBLi356p/Ggx3nvlzfv&#10;pcvRtOKAvWssKZhNAxBIhS0bqhRsN0+TCITzmkrdWkIFX+hgmZ2fpTop7ZFe8bD2leAQcolWUHvf&#10;JVK6okaj3dR2SOy9295oz2dfybLXRw43rZwHwbU0uiH+UOsOH2osPteDUbBfXd2/bR7tR77/ftkt&#10;nqNha+OVUpcX490tCI+j/4PhVJ+rQ8adcjtQ6USr4CYKY0bZWMxjXnVCgjDkOfmvNgOZpfL/jOwH&#10;AAD//wMAUEsBAi0AFAAGAAgAAAAhALaDOJL+AAAA4QEAABMAAAAAAAAAAAAAAAAAAAAAAFtDb250&#10;ZW50X1R5cGVzXS54bWxQSwECLQAUAAYACAAAACEAOP0h/9YAAACUAQAACwAAAAAAAAAAAAAAAAAv&#10;AQAAX3JlbHMvLnJlbHNQSwECLQAUAAYACAAAACEAorSYUC0CAABnBAAADgAAAAAAAAAAAAAAAAAu&#10;AgAAZHJzL2Uyb0RvYy54bWxQSwECLQAUAAYACAAAACEAKXKFeOMAAAAOAQAADwAAAAAAAAAAAAAA&#10;AACHBAAAZHJzL2Rvd25yZXYueG1sUEsFBgAAAAAEAAQA8wAAAJcFAAAAAA==&#10;" strokeweight="1pt">
            <v:stroke startarrowlength="short" endarrowlength="short"/>
            <w10:wrap anchorx="page" anchory="page"/>
          </v:line>
        </w:pic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Ljuštenifurnir</w:t>
      </w:r>
    </w:p>
    <w:p w:rsidR="00670B51" w:rsidRPr="00F571AB" w:rsidRDefault="00670B51">
      <w:pPr>
        <w:rPr>
          <w:lang w:val="en-US"/>
        </w:rPr>
      </w:pPr>
    </w:p>
    <w:p w:rsidR="00521EC1" w:rsidRDefault="00352147">
      <w:r w:rsidRPr="00352147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3" o:spid="_x0000_s1053" style="position:absolute;z-index:251704320;visibility:visible;mso-position-horizontal-relative:page;mso-position-vertical-relative:page" from="392.95pt,720.15pt" to="527.9pt,7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9dLQIAAGcEAAAOAAAAZHJzL2Uyb0RvYy54bWysVMuO2yAU3VfqPyD2ie3EeVlxRpWddDNt&#10;I830AwjgGBUDAhInqvrvvZBHm3YzquoFBnPu4d5zD14+nTqJjtw6oVWJs2GKEVdUM6H2Jf76uhnM&#10;MXKeKEakVrzEZ+7w0+r9u2VvCj7SrZaMWwQkyhW9KXHrvSmSxNGWd8QNteEKNhttO+JhafcJs6QH&#10;9k4mozSdJr22zFhNuXPwtb5s4lXkbxpO/ZemcdwjWWLIzcfRxnEXxmS1JMXeEtMKek2D/EMWHREK&#10;Dr1T1cQTdLDiL6pOUKudbvyQ6i7RTSMojzVANVn6RzUvLTE81gLiOHOXyf0/Wvr5uLVIsBIvZhgp&#10;0kGPnoXiaD4O2vTGFQCp1NaG6uhJvZhnTb85pHTVErXnMcfXs4G4LEQkDyFh4QycsOs/aQYYcvA6&#10;CnVqbBcoQQJ0iv043/vBTx5R+JjNsvF8OsGIwt50PIn8pLiFGuv8R647FCYllpB2pCbHZ+dDKqS4&#10;QcJJSm+ElLHhUqEe6EezNI0RTkvBwm7AObvfVdKiIwmeic/14AeY1QfFIlvLCVsrhnxUQYHPcaDv&#10;OMNIcrgWrgsEpPBEyDcAIW+pAh50gEqus4udvi/SxXq+nueDfDRdD/K0rgcfNlU+mG6y2aQe11VV&#10;Zz9CUVletIIxrkJdN2tn+dusc71kF1PezX1XMHlkj1JDsrd3TDoaIfT+4qKdZuetDV0JngA3R/D1&#10;5oXr8vs6on79H1Y/AQAA//8DAFBLAwQUAAYACAAAACEAr91X5+QAAAAOAQAADwAAAGRycy9kb3du&#10;cmV2LnhtbEyPzU7DMBCE70i8g7VIXFBrQxNIQ5yKH3GkiLYC9ebESxKI7Sh22sDTsxUHetyZT7Mz&#10;2WI0Ldth7xtnJVxOBTC0pdONrSRs1k+TBJgPymrVOosSvtHDIj89yVSq3d6+4m4VKkYh1qdKQh1C&#10;l3LuyxqN8lPXoSXvw/VGBTr7iute7SnctPxKiGtuVGPpQ606fKix/FoNRsJ2eXH/vn50n8X25+Vt&#10;9pwMGzdfSnl+Nt7dAgs4hn8YDvWpOuTUqXCD1Z61Em6SeE4oGVEkZsAOiIhjmlP8aRHwPOPHM/Jf&#10;AAAA//8DAFBLAQItABQABgAIAAAAIQC2gziS/gAAAOEBAAATAAAAAAAAAAAAAAAAAAAAAABbQ29u&#10;dGVudF9UeXBlc10ueG1sUEsBAi0AFAAGAAgAAAAhADj9If/WAAAAlAEAAAsAAAAAAAAAAAAAAAAA&#10;LwEAAF9yZWxzLy5yZWxzUEsBAi0AFAAGAAgAAAAhAFCrX10tAgAAZwQAAA4AAAAAAAAAAAAAAAAA&#10;LgIAAGRycy9lMm9Eb2MueG1sUEsBAi0AFAAGAAgAAAAhAK/dV+fkAAAADgEAAA8AAAAAAAAAAAAA&#10;AAAAhwQAAGRycy9kb3ducmV2LnhtbFBLBQYAAAAABAAEAPMAAACYBQAAAAA=&#10;" strokeweight="1pt">
            <v:stroke startarrowlength="short" endarrowlength="short"/>
            <w10:wrap anchorx="page" anchory="page"/>
          </v:line>
        </w:pict>
      </w:r>
      <w:r w:rsidR="004C586C">
        <w:br w:type="page"/>
      </w:r>
    </w:p>
    <w:p w:rsidR="004C586C" w:rsidRDefault="00637FDA">
      <w:r>
        <w:rPr>
          <w:noProof/>
          <w:lang w:val="en-US"/>
        </w:rPr>
        <w:lastRenderedPageBreak/>
        <w:drawing>
          <wp:inline distT="0" distB="0" distL="0" distR="0">
            <wp:extent cx="6479540" cy="10309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3-31 at 17.03.5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30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EC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146405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Default="00F97FC2" w:rsidP="0014640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9A0240" w:rsidP="00146405">
            <w:pPr>
              <w:jc w:val="center"/>
            </w:pPr>
            <w:r>
              <w:t>1</w:t>
            </w:r>
          </w:p>
        </w:tc>
      </w:tr>
      <w:tr w:rsidR="00146405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146405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B64061" w:rsidRDefault="00352147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52" type="#_x0000_t202" style="position:absolute;margin-left:0;margin-top:99.25pt;width:453.55pt;height:700.15pt;z-index:25165926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cH8gwIAABE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iwGpcz&#10;jBTpgKMHPnh0rQc0D+XpjavA6t6AnR9gG2iOqTpzp+kXh5S+aYna8itrdd9ywiC8LNxMzq6OOC6A&#10;bPr3moEbsvM6Ag2N7ULtoBoI0IGmxxM1IRQKm8V8lqaLAiMKZ4tFmZVpEX2Q6njdWOffct2hMKmx&#10;Be4jPNnfOR/CIdXRJHhzWgq2FlLGhd1ubqRFewI6WcfvgP7CTKpgrHS4NiKOOxAl+AhnId7I+/cy&#10;m+bp9bScrGeL+SRf58WknKeLSZqV1+Uszcv8dv0UAszyqhWMcXUnFD9qMMv/juNDN4zqiSpEPXBZ&#10;TIuRoz8mmcbvd0l2wkNLStFBoU9GpArMvlEM0iaVJ0KO8+Rl+LHKUIPjP1Yl6iBQP4rAD5sBUII4&#10;Npo9giKsBr6AdnhHYNJq+w2jHnqyxu7rjliOkXynQFVlluehieMiL+ZTWNjzk835CVEUoGrsMRqn&#10;N35s/J2xYtuCp1HHSl+BEhsRNfIc1UG/0HcxmcMbERr7fB2tnl+y1Q8AAAD//wMAUEsDBBQABgAI&#10;AAAAIQCxGemV3QAAAAkBAAAPAAAAZHJzL2Rvd25yZXYueG1sTI/NTsNADITvSLzDykhcEN0UkeaH&#10;bCpAAnHtzwM4iZtEZL1Rdtukb485wdEzo/E3xXaxg7rQ5HvHBtarCBRx7ZqeWwPHw8djCsoH5AYH&#10;x2TgSh625e1NgXnjZt7RZR9aJSXsczTQhTDmWvu6I4t+5UZi8U5ushjknFrdTDhLuR30UxRttMWe&#10;5UOHI713VH/vz9bA6Wt+iLO5+gzHZPe8ecM+qdzVmPu75fUFVKAl/IXhF1/QoRSmyp258WowIEOC&#10;qFkagxI7i5I1qEqUOEtT0GWh/y8ofwAAAP//AwBQSwECLQAUAAYACAAAACEAtoM4kv4AAADhAQAA&#10;EwAAAAAAAAAAAAAAAAAAAAAAW0NvbnRlbnRfVHlwZXNdLnhtbFBLAQItABQABgAIAAAAIQA4/SH/&#10;1gAAAJQBAAALAAAAAAAAAAAAAAAAAC8BAABfcmVscy8ucmVsc1BLAQItABQABgAIAAAAIQB4/cH8&#10;gwIAABEFAAAOAAAAAAAAAAAAAAAAAC4CAABkcnMvZTJvRG9jLnhtbFBLAQItABQABgAIAAAAIQCx&#10;GemV3QAAAAkBAAAPAAAAAAAAAAAAAAAAAN0EAABkcnMvZG93bnJldi54bWxQSwUGAAAAAAQABADz&#10;AAAA5wUAAAAA&#10;" stroked="f">
            <v:textbox>
              <w:txbxContent>
                <w:p w:rsidR="00637FDA" w:rsidRDefault="00637FDA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231218" cy="3732028"/>
                        <wp:effectExtent l="0" t="0" r="0" b="0"/>
                        <wp:docPr id="1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614" t="1377" r="1651" b="19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1218" cy="3732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7FDA" w:rsidRDefault="00637FDA" w:rsidP="00F97FC2">
                  <w:pPr>
                    <w:jc w:val="center"/>
                  </w:pPr>
                  <w:r>
                    <w:t>Slika 1. Oblici fličeva za preradu na klasičnim furnirskim noževima</w:t>
                  </w:r>
                </w:p>
                <w:p w:rsidR="00637FDA" w:rsidRDefault="00637FDA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806455" cy="1871331"/>
                        <wp:effectExtent l="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2448" t="3684" r="2392" b="3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455" cy="18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7FDA" w:rsidRDefault="00637FDA" w:rsidP="000D315C">
                  <w:pPr>
                    <w:jc w:val="center"/>
                  </w:pPr>
                  <w:r>
                    <w:t>Slika 2. Oblici fliča iz pilanskog trupca</w:t>
                  </w:r>
                </w:p>
              </w:txbxContent>
            </v:textbox>
            <w10:wrap anchorx="margin" anchory="margin"/>
          </v:shape>
        </w:pict>
      </w:r>
      <w:r w:rsidR="00B6406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2</w:t>
            </w:r>
          </w:p>
        </w:tc>
      </w:tr>
    </w:tbl>
    <w:p w:rsidR="00B64061" w:rsidRDefault="00352147" w:rsidP="00146405">
      <w:r>
        <w:rPr>
          <w:noProof/>
          <w:lang w:val="en-US"/>
        </w:rPr>
        <w:pict>
          <v:shape id="Text Box 4" o:spid="_x0000_s1027" type="#_x0000_t202" style="position:absolute;margin-left:0;margin-top:99.25pt;width:453.55pt;height:700.15pt;z-index:25165824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2IhgIAABg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RYjV9l&#10;GCnSAUcPfPDoWg8oD+XpjavA6t6AnR9gG2iOqTpzp+lnh5S+aYna8itrdd9ywiC8LNxMzq6OOC6A&#10;bPp3moEbsvM6Ag2N7ULtoBoI0IGmxxM1IRQKm8V8lqaLAiMKZ4tFmZVpEX2Q6njdWOffcN2hMKmx&#10;Be4jPNnfOR/CIdXRJHhzWgq2FlLGhd1ubqRFewI6WcfvgP7MTKpgrHS4NiKOOxAl+AhnId7I+7cy&#10;m+bp9bScrGeL+SRf58WknKeLSZqV1+Uszcv8dv09BJjlVSsY4+pOKH7UYJb/HceHbhjVE1WI+hqX&#10;xbQYOfpjkmn8fpdkJzy0pBQdFPpkRKrA7GvFIG1SeSLkOE+ehx+rDDU4/mNVog4C9aMI/LAZouKi&#10;SIJGNpo9gjCsBtqAfXhOYNJq+xWjHlqzxu7LjliOkXyrQFxlluehl+MiL+ZTWNjzk835CVEUoGrs&#10;MRqnN37s/52xYtuCp1HOSl+BIBsRpfIU1UHG0H4xp8NTEfr7fB2tnh601Q8AAAD//wMAUEsDBBQA&#10;BgAIAAAAIQCxGemV3QAAAAkBAAAPAAAAZHJzL2Rvd25yZXYueG1sTI/NTsNADITvSLzDykhcEN0U&#10;keaHbCpAAnHtzwM4iZtEZL1Rdtukb485wdEzo/E3xXaxg7rQ5HvHBtarCBRx7ZqeWwPHw8djCsoH&#10;5AYHx2TgSh625e1NgXnjZt7RZR9aJSXsczTQhTDmWvu6I4t+5UZi8U5ushjknFrdTDhLuR30UxRt&#10;tMWe5UOHI713VH/vz9bA6Wt+iLO5+gzHZPe8ecM+qdzVmPu75fUFVKAl/IXhF1/QoRSmyp258Wow&#10;IEOCqFkagxI7i5I1qEqUOEtT0GWh/y8ofwAAAP//AwBQSwECLQAUAAYACAAAACEAtoM4kv4AAADh&#10;AQAAEwAAAAAAAAAAAAAAAAAAAAAAW0NvbnRlbnRfVHlwZXNdLnhtbFBLAQItABQABgAIAAAAIQA4&#10;/SH/1gAAAJQBAAALAAAAAAAAAAAAAAAAAC8BAABfcmVscy8ucmVsc1BLAQItABQABgAIAAAAIQBM&#10;zK2IhgIAABgFAAAOAAAAAAAAAAAAAAAAAC4CAABkcnMvZTJvRG9jLnhtbFBLAQItABQABgAIAAAA&#10;IQCxGemV3QAAAAkBAAAPAAAAAAAAAAAAAAAAAOAEAABkcnMvZG93bnJldi54bWxQSwUGAAAAAAQA&#10;BADzAAAA6gUAAAAA&#10;" stroked="f">
            <v:textbox>
              <w:txbxContent>
                <w:p w:rsidR="00637FDA" w:rsidRDefault="00637FDA"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24500" cy="1285875"/>
                        <wp:effectExtent l="19050" t="0" r="0" b="0"/>
                        <wp:docPr id="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7FDA" w:rsidRDefault="00637FDA" w:rsidP="00CF0E9E">
                  <w:r>
                    <w:tab/>
                    <w:t xml:space="preserve">            a)                                                        b)                                                  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c)</w:t>
                  </w:r>
                </w:p>
                <w:p w:rsidR="00637FDA" w:rsidRDefault="00637FDA" w:rsidP="000D315C">
                  <w:pPr>
                    <w:jc w:val="center"/>
                  </w:pPr>
                  <w:r>
                    <w:t>Slika 3. Tipovi strugotine: a) Trakasta strugotina sa pukotinama; b) Elementarna strugotina; Otkinuta strugotina</w:t>
                  </w:r>
                </w:p>
                <w:p w:rsidR="00637FDA" w:rsidRDefault="00637FDA" w:rsidP="000D315C">
                  <w:pPr>
                    <w:jc w:val="center"/>
                  </w:pPr>
                  <w:r>
                    <w:object w:dxaOrig="5414" w:dyaOrig="299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6.75pt;height:154.5pt" o:ole="">
                        <v:imagedata r:id="rId13" o:title=""/>
                      </v:shape>
                      <o:OLEObject Type="Embed" ProgID="CorelDRAW.Graphic.12" ShapeID="_x0000_i1025" DrawAspect="Content" ObjectID="_1647532854" r:id="rId14"/>
                    </w:object>
                  </w:r>
                </w:p>
                <w:p w:rsidR="00637FDA" w:rsidRDefault="00637FDA" w:rsidP="000D315C">
                  <w:pPr>
                    <w:jc w:val="center"/>
                  </w:pPr>
                  <w:r>
                    <w:t>Slika 4. Odnos noža i pritisne grede kod sečenja furnira</w:t>
                  </w:r>
                </w:p>
                <w:p w:rsidR="00637FDA" w:rsidRDefault="00637FDA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581400" cy="2457450"/>
                        <wp:effectExtent l="19050" t="0" r="0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140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7FDA" w:rsidRDefault="00637FDA" w:rsidP="000D315C">
                  <w:pPr>
                    <w:jc w:val="center"/>
                  </w:pPr>
                  <w:r>
                    <w:t>Slika 5. Šematski prikaz sila na nožu i pritisnoj gredi kod ljuštenja furnira</w:t>
                  </w:r>
                </w:p>
              </w:txbxContent>
            </v:textbox>
            <w10:wrap anchorx="margin" anchory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CF0E9E">
            <w:pPr>
              <w:jc w:val="center"/>
            </w:pPr>
            <w:r>
              <w:rPr>
                <w:sz w:val="36"/>
              </w:rPr>
              <w:lastRenderedPageBreak/>
              <w:t>Uvodna ve</w:t>
            </w:r>
            <w:r w:rsidR="00CF0E9E">
              <w:rPr>
                <w:sz w:val="36"/>
              </w:rPr>
              <w:t>ž</w:t>
            </w:r>
            <w:r>
              <w:rPr>
                <w:sz w:val="36"/>
              </w:rPr>
              <w:t>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352147" w:rsidP="00B64061">
      <w:r>
        <w:rPr>
          <w:noProof/>
          <w:lang w:val="en-US"/>
        </w:rPr>
        <w:pict>
          <v:shape id="Text Box 10" o:spid="_x0000_s1028" type="#_x0000_t202" style="position:absolute;margin-left:0;margin-top:99.25pt;width:453.55pt;height:700.15pt;z-index:25166131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hdiAIAABkFAAAOAAAAZHJzL2Uyb0RvYy54bWysVNuO2yAQfa/Uf0C8Z32pncRWnNUm21SV&#10;thdptx9ADI5RMVAgsbdV/70DTrLZXqSqqh8wl+HMmZkzLK6HTqADM5YrWeHkKsaIyVpRLncV/vSw&#10;mcwxso5ISoSSrMKPzOLr5csXi16XLFWtEpQZBCDSlr2ucOucLqPI1i3riL1Smkk4bJTpiIOl2UXU&#10;kB7QOxGlcTyNemWoNqpm1sLu7XiIlwG/aVjtPjSNZQ6JCgM3F0YTxq0fo+WClDtDdMvrIw3yDyw6&#10;wiU4PUPdEkfQ3vBfoDpeG2VV465q1UWqaXjNQgwQTRL/FM19SzQLsUByrD6nyf4/2Pr94aNBnFb4&#10;FaRHkg5q9MAGh1ZqQEnIT69tCWb3GgzdAPtQ5xCr1Xeq/myRVOuWyB27MUb1LSMU+CU+s9HFVV8R&#10;W1oPsu3fKQp+yN6pADQ0pvPJg3QgQAcij+faeC41bOazaRzPc4xqOJvPi6SI8+CDlKfr2lj3hqkO&#10;+UmFDRQ/wJPDnXWeDilPJt6bVYLTDRciLMxuuxYGHQgIZRO+I/ozMyG9sVT+2og47gBL8OHPPN9Q&#10;+G9FkmbxKi0mm+l8Nsk2WT4pZvF8EifFqpjGWZHdbr57gklWtpxSJu+4ZCcRJtnfFfnYDqN8ggxR&#10;X+EiT/OxRn8MMg7f74LsuIOeFLyDRJ+NSOkr+1rS0DGOcDHOo+f0Q5YhB6d/yErQgS/9KAI3bIcg&#10;udR797LYKvoIwjAKygbVh/cEJq0yXzHqoTcrbL/siWEYibcSxFUkWeabOSyyfJbCwlyebC9PiKwB&#10;qsIOo3G6duMDsNeG71rwNMpZqhsQZMODVJ5YHWUM/RdiOr4VvsEv18Hq6UVb/gAAAP//AwBQSwME&#10;FAAGAAgAAAAhALEZ6ZXdAAAACQEAAA8AAABkcnMvZG93bnJldi54bWxMj81Ow0AMhO9IvMPKSFwQ&#10;3RSR5odsKkACce3PAziJm0RkvVF226RvjznB0TOj8TfFdrGDutDke8cG1qsIFHHtmp5bA8fDx2MK&#10;ygfkBgfHZOBKHrbl7U2BeeNm3tFlH1olJexzNNCFMOZa+7oji37lRmLxTm6yGOScWt1MOEu5HfRT&#10;FG20xZ7lQ4cjvXdUf+/P1sDpa36Is7n6DMdk97x5wz6p3NWY+7vl9QVUoCX8heEXX9ChFKbKnbnx&#10;ajAgQ4KoWRqDEjuLkjWoSpQ4S1PQZaH/Lyh/AAAA//8DAFBLAQItABQABgAIAAAAIQC2gziS/gAA&#10;AOEBAAATAAAAAAAAAAAAAAAAAAAAAABbQ29udGVudF9UeXBlc10ueG1sUEsBAi0AFAAGAAgAAAAh&#10;ADj9If/WAAAAlAEAAAsAAAAAAAAAAAAAAAAALwEAAF9yZWxzLy5yZWxzUEsBAi0AFAAGAAgAAAAh&#10;ACMB6F2IAgAAGQUAAA4AAAAAAAAAAAAAAAAALgIAAGRycy9lMm9Eb2MueG1sUEsBAi0AFAAGAAgA&#10;AAAhALEZ6ZXdAAAACQEAAA8AAAAAAAAAAAAAAAAA4gQAAGRycy9kb3ducmV2LnhtbFBLBQYAAAAA&#10;BAAEAPMAAADsBQAAAAA=&#10;" stroked="f">
            <v:textbox>
              <w:txbxContent>
                <w:p w:rsidR="00637FDA" w:rsidRDefault="00637FDA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7680" cy="1518459"/>
                        <wp:effectExtent l="19050" t="0" r="0" b="0"/>
                        <wp:docPr id="168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7680" cy="1518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7FDA" w:rsidRDefault="00637FDA" w:rsidP="00CF0E9E">
                  <w:r>
                    <w:t xml:space="preserve">                     a)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b)</w:t>
                  </w:r>
                </w:p>
                <w:p w:rsidR="00637FDA" w:rsidRDefault="00637FDA" w:rsidP="000D315C">
                  <w:pPr>
                    <w:jc w:val="center"/>
                  </w:pPr>
                  <w:r>
                    <w:t>Slika 6. a) Furnirska ploča; b) Stolarska ploča</w:t>
                  </w:r>
                </w:p>
                <w:p w:rsidR="00637FDA" w:rsidRDefault="00637FDA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3043" cy="1360968"/>
                        <wp:effectExtent l="19050" t="0" r="0" b="0"/>
                        <wp:docPr id="3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t="11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3043" cy="1360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7FDA" w:rsidRDefault="00637FDA" w:rsidP="00CF0E9E">
                  <w:r>
                    <w:tab/>
                    <w:t xml:space="preserve">       a)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               b)</w:t>
                  </w:r>
                </w:p>
                <w:p w:rsidR="00637FDA" w:rsidRDefault="00637FDA" w:rsidP="000D315C">
                  <w:pPr>
                    <w:jc w:val="center"/>
                  </w:pPr>
                  <w:r>
                    <w:t>Slika 7. a) Lamelirano drvo b) LVL ploča</w:t>
                  </w:r>
                </w:p>
                <w:p w:rsidR="00637FDA" w:rsidRDefault="00637FDA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49452" cy="1297608"/>
                        <wp:effectExtent l="19050" t="0" r="0" b="0"/>
                        <wp:docPr id="5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10078" b="-4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452" cy="1297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7FDA" w:rsidRDefault="00637FDA" w:rsidP="000D315C">
                  <w:pPr>
                    <w:jc w:val="center"/>
                  </w:pPr>
                  <w:r>
                    <w:t>Slika 8. Lignofol ploča</w:t>
                  </w:r>
                </w:p>
              </w:txbxContent>
            </v:textbox>
            <w10:wrap anchorx="margin" anchory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4</w:t>
            </w:r>
          </w:p>
        </w:tc>
      </w:tr>
    </w:tbl>
    <w:p w:rsidR="001E6F76" w:rsidRDefault="00352147" w:rsidP="00B64061">
      <w:r>
        <w:rPr>
          <w:noProof/>
          <w:lang w:val="en-US"/>
        </w:rPr>
        <w:pict>
          <v:shape id="Text Box 9" o:spid="_x0000_s1029" type="#_x0000_t202" style="position:absolute;margin-left:0;margin-top:99.25pt;width:453.55pt;height:629.25pt;z-index:2516602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WlhgIAABg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n&#10;BUaSdMDRAxscWqkBFb48vbYlWN1rsHMDbAPNIVWr71T92SKp1i2RO3ZjjOpbRiiEl/ib0cXVEcd6&#10;kG3/TlFwQ/ZOBaChMZ2vHVQDATrQ9HimxodSw2Y+m8bxPMeohrNZUSTZLA8+SHm6ro11b5jqkJ9U&#10;2AD3AZ4c7qzz4ZDyZOK9WSU43XAhwsLstmth0IGATjbhO6I/MxPSG0vlr42I4w5ECT78mY838P6t&#10;SNIsXqXFZDOdzybZJssnxSyeT+KkWBXTOCuy2813H2CSlS2nlMk7LtlJg0n2dxwfu2FUT1Ah6itc&#10;5Gk+cvTHJOPw/S7JjjtoScG7Cs/PRqT0zL6WFNImpSNcjPPoefihylCD0z9UJejAUz+KwA3bISju&#10;lffuNbJV9BGEYRTQBuzDcwKTVpmvGPXQmhW2X/bEMIzEWwniAvIz38thkeWzFBbm8mR7eUJkDVAV&#10;dhiN07Ub+3+vDd+14GmUs1Q3IMiGB6k8RXWUMbRfyOn4VPj+vlwHq6cHbfkDAAD//wMAUEsDBBQA&#10;BgAIAAAAIQAYHfTA3QAAAAkBAAAPAAAAZHJzL2Rvd25yZXYueG1sTI/BTsMwEETvSPyDtUhcELWL&#10;mqZJ41SABOLa0g/YxG4SNV5Hsdukf89yguPOjGbfFLvZ9eJqx9B50rBcKBCWam86ajQcvz+eNyBC&#10;RDLYe7IabjbArry/KzA3fqK9vR5iI7iEQo4a2hiHXMpQt9ZhWPjBEnsnPzqMfI6NNCNOXO56+aLU&#10;WjrsiD+0ONj31tbnw8VpOH1NT0k2VZ/xmO5X6zfs0srftH58mF+3IKKd418YfvEZHUpmqvyFTBC9&#10;Bh4SWc02CQi2M5UuQVSsrJJUgSwL+X9B+QMAAP//AwBQSwECLQAUAAYACAAAACEAtoM4kv4AAADh&#10;AQAAEwAAAAAAAAAAAAAAAAAAAAAAW0NvbnRlbnRfVHlwZXNdLnhtbFBLAQItABQABgAIAAAAIQA4&#10;/SH/1gAAAJQBAAALAAAAAAAAAAAAAAAAAC8BAABfcmVscy8ucmVsc1BLAQItABQABgAIAAAAIQCF&#10;uqWlhgIAABgFAAAOAAAAAAAAAAAAAAAAAC4CAABkcnMvZTJvRG9jLnhtbFBLAQItABQABgAIAAAA&#10;IQAYHfTA3QAAAAkBAAAPAAAAAAAAAAAAAAAAAOAEAABkcnMvZG93bnJldi54bWxQSwUGAAAAAAQA&#10;BADzAAAA6gUAAAAA&#10;" stroked="f">
            <v:textbox>
              <w:txbxContent>
                <w:p w:rsidR="00637FDA" w:rsidRDefault="00637FDA" w:rsidP="001E6F76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8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7FDA" w:rsidRDefault="00637FDA" w:rsidP="001E6F76">
                  <w:pPr>
                    <w:jc w:val="center"/>
                  </w:pPr>
                  <w:r>
                    <w:t>Slika 9. Pravila konstrukcije furnirskih ploča</w:t>
                  </w:r>
                </w:p>
                <w:p w:rsidR="00637FDA" w:rsidRDefault="00637FDA" w:rsidP="001E6F76">
                  <w:pPr>
                    <w:jc w:val="center"/>
                  </w:pPr>
                  <w:r>
                    <w:object w:dxaOrig="6758" w:dyaOrig="4665">
                      <v:shape id="_x0000_i1026" type="#_x0000_t75" style="width:294pt;height:204pt" o:ole="">
                        <v:imagedata r:id="rId20" o:title=""/>
                      </v:shape>
                      <o:OLEObject Type="Embed" ProgID="CorelPhotoPaint.Image.12" ShapeID="_x0000_i1026" DrawAspect="Content" ObjectID="_1647532855" r:id="rId21"/>
                    </w:object>
                  </w:r>
                </w:p>
                <w:p w:rsidR="00637FDA" w:rsidRDefault="00637FDA" w:rsidP="001E6F76">
                  <w:pPr>
                    <w:jc w:val="center"/>
                  </w:pPr>
                  <w:r>
                    <w:t>Slika 10. Blok sistem za izradu srednjica za stolarske ploče</w:t>
                  </w:r>
                </w:p>
                <w:p w:rsidR="00637FDA" w:rsidRDefault="00637FDA" w:rsidP="001E6F76">
                  <w:pPr>
                    <w:jc w:val="center"/>
                  </w:pPr>
                  <w:r>
                    <w:object w:dxaOrig="3686" w:dyaOrig="3504">
                      <v:shape id="_x0000_i1027" type="#_x0000_t75" style="width:165pt;height:155.25pt" o:ole="">
                        <v:imagedata r:id="rId22" o:title=""/>
                      </v:shape>
                      <o:OLEObject Type="Embed" ProgID="CorelPhotoPaint.Image.12" ShapeID="_x0000_i1027" DrawAspect="Content" ObjectID="_1647532856" r:id="rId23"/>
                    </w:object>
                  </w:r>
                </w:p>
                <w:p w:rsidR="00637FDA" w:rsidRDefault="00637FDA" w:rsidP="001E6F76">
                  <w:pPr>
                    <w:jc w:val="center"/>
                  </w:pPr>
                  <w:r>
                    <w:t>Slika 11. Načini izrade srednjica: A – Srednjica od narezanih dasaka; B – Srednjica od letava; C – Srednjica od letvica; D – Srednjica od furnira</w:t>
                  </w:r>
                </w:p>
              </w:txbxContent>
            </v:textbox>
            <w10:wrap anchorx="margin" anchory="margin"/>
          </v:shape>
        </w:pict>
      </w:r>
    </w:p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Default="001E6F76" w:rsidP="00AC4DE2">
      <w:pPr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Pr="001E6F76" w:rsidRDefault="001E6F76" w:rsidP="001E6F76">
      <w:pPr>
        <w:spacing w:after="0"/>
        <w:rPr>
          <w:sz w:val="2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0"/>
        <w:gridCol w:w="2552"/>
        <w:gridCol w:w="2551"/>
      </w:tblGrid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0" w:type="dxa"/>
            <w:vAlign w:val="center"/>
          </w:tcPr>
          <w:p w:rsidR="001E6F76" w:rsidRDefault="001E6F76" w:rsidP="001E6F76">
            <w:pPr>
              <w:jc w:val="center"/>
            </w:pPr>
            <w:r>
              <w:t>Crtao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Overio</w:t>
            </w:r>
          </w:p>
        </w:tc>
      </w:tr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F571AB" w:rsidP="001E6F76">
            <w:pPr>
              <w:jc w:val="center"/>
            </w:pPr>
            <w:r>
              <w:t>05.03.2020</w:t>
            </w:r>
          </w:p>
        </w:tc>
        <w:tc>
          <w:tcPr>
            <w:tcW w:w="2550" w:type="dxa"/>
            <w:vAlign w:val="center"/>
          </w:tcPr>
          <w:p w:rsidR="001E6F76" w:rsidRPr="00EC30DD" w:rsidRDefault="00637FDA" w:rsidP="001E6F76">
            <w:pPr>
              <w:jc w:val="center"/>
            </w:pPr>
            <w:r>
              <w:t>Nikola Vranić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</w:p>
        </w:tc>
      </w:tr>
    </w:tbl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C4DE2" w:rsidRPr="00AC4DE2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2</w:t>
            </w:r>
          </w:p>
        </w:tc>
      </w:tr>
      <w:tr w:rsidR="00AC4DE2" w:rsidRPr="00AC4DE2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AC4DE2" w:rsidRPr="00AC4DE2" w:rsidRDefault="00AC4DE2" w:rsidP="00AC4DE2">
      <w:pPr>
        <w:rPr>
          <w:rFonts w:ascii="Calibri" w:eastAsia="Calibri" w:hAnsi="Calibri" w:cs="Times New Roman"/>
        </w:rPr>
      </w:pPr>
    </w:p>
    <w:p w:rsidR="00AC4DE2" w:rsidRPr="00AC4DE2" w:rsidRDefault="00352147" w:rsidP="00AC4DE2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30" type="#_x0000_t202" style="position:absolute;margin-left:0;margin-top:99.25pt;width:453.55pt;height:700.15pt;z-index:25166336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t8KgIAADA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GU7KMI0z&#10;ehZDIO9hIMtIT299gV5PFv3CgM845tSqtw/Av3tiYNcx04o756DvBKuxvGmMzK5CRxwfQar+M9SY&#10;hh0CJKChcTpyh2wQRMcxnS6jiaVwfFwsb/J8taCEo221Wk/X+SLlYMVLuHU+fBSgSRRK6nD2CZ4d&#10;H3yI5bDixSVm86BkvZdKJcW11U45cmS4J/t0zui/uSlD+pKuF7NFQjYQ49MKaRlwj5XUWF0eTwxn&#10;RaTjg6mTHJhUo4yVKHPmJ1IykhOGakiTmMfYyF0F9QkJczCuLX4zFDpwPynpcWVL6n8cmBOUqE8G&#10;SV9P5/O440mZL5YzVNy1pbq2MMMRqqSBklHchfFfHKyTbYeZxjEbuMNBNTJR+FrVuXxcy8Ts+QvF&#10;vb/Wk9frR9/+Ag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DC7LfC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637FDA" w:rsidRPr="00D6420C" w:rsidRDefault="00637FDA" w:rsidP="00AC4DE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</w:pPr>
                  <w:r w:rsidRPr="00D6420C">
                    <w:t>Postavka</w:t>
                  </w:r>
                </w:p>
                <w:p w:rsidR="00637FDA" w:rsidRDefault="00637FDA" w:rsidP="00AC4DE2">
                  <w:pPr>
                    <w:spacing w:after="0" w:line="276" w:lineRule="auto"/>
                    <w:ind w:left="142"/>
                    <w:jc w:val="both"/>
                  </w:pPr>
                  <w:r>
                    <w:t xml:space="preserve">           Projektovari stovarište oblovine nemenjeno čuvanju trupaca i klasiranju tromesečne zalihe sirovine za sečeni i ljušteni furnir. Jedan deo oblovine namenjen je ljuštenju (zalihe za mesec dana) čuva se u bazenima potapanjem. Osnos dužina : širina stovarišta treba da bude približno 2:1.</w:t>
                  </w:r>
                </w:p>
                <w:p w:rsidR="00637FDA" w:rsidRDefault="00637FDA" w:rsidP="00AC4DE2">
                  <w:pPr>
                    <w:pStyle w:val="ListParagraph"/>
                    <w:numPr>
                      <w:ilvl w:val="1"/>
                      <w:numId w:val="5"/>
                    </w:numPr>
                    <w:spacing w:after="0" w:line="276" w:lineRule="auto"/>
                    <w:ind w:left="426" w:hanging="284"/>
                    <w:jc w:val="both"/>
                  </w:pPr>
                  <w:r>
                    <w:t>Osnovni parametri</w:t>
                  </w:r>
                </w:p>
                <w:p w:rsidR="00637FDA" w:rsidRDefault="00637FD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Broj radnih dana:</w:t>
                  </w:r>
                </w:p>
                <w:p w:rsidR="00637FDA" w:rsidRDefault="00637FDA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n = 260 dana</w:t>
                  </w:r>
                </w:p>
                <w:p w:rsidR="00637FDA" w:rsidRDefault="00637FDA" w:rsidP="00AC4DE2">
                  <w:pPr>
                    <w:pStyle w:val="ListParagraph"/>
                    <w:numPr>
                      <w:ilvl w:val="0"/>
                      <w:numId w:val="6"/>
                    </w:numPr>
                  </w:pPr>
                  <w:r w:rsidRPr="00642974">
                    <w:t>Godišnje količina oblovine za sečenje:</w:t>
                  </w:r>
                </w:p>
                <w:p w:rsidR="00637FDA" w:rsidRDefault="00637FDA" w:rsidP="00AC4DE2">
                  <w:pPr>
                    <w:spacing w:after="0" w:line="276" w:lineRule="auto"/>
                    <w:ind w:left="142" w:firstLine="709"/>
                    <w:jc w:val="both"/>
                    <w:rPr>
                      <w:vertAlign w:val="superscript"/>
                    </w:rPr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S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H</w:t>
                  </w:r>
                  <w:r>
                    <w:t xml:space="preserve"> = 11334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637FDA" w:rsidRPr="00642974" w:rsidRDefault="00637FD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Godišnja količina oblovine za ljuštenje:</w:t>
                  </w:r>
                </w:p>
                <w:p w:rsidR="00637FDA" w:rsidRDefault="00637FDA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B</w:t>
                  </w:r>
                  <w:r>
                    <w:t xml:space="preserve"> = 18063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637FDA" w:rsidRPr="00642974" w:rsidRDefault="00637FD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Procenat godišnje količine bukove oblovine namenjene ljuštenju:</w:t>
                  </w:r>
                </w:p>
                <w:p w:rsidR="00637FDA" w:rsidRDefault="00637FDA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P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93 %</w:t>
                  </w:r>
                </w:p>
                <w:p w:rsidR="00637FDA" w:rsidRDefault="00637FD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Visina složaja:</w:t>
                  </w:r>
                </w:p>
                <w:p w:rsidR="00637FDA" w:rsidRPr="00D50BF1" w:rsidRDefault="00637FDA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  <w:rPr>
                      <w:rFonts w:cstheme="minorHAnsi"/>
                    </w:rPr>
                  </w:pPr>
                  <w:r>
                    <w:t xml:space="preserve">H </w:t>
                  </w:r>
                  <w:r>
                    <w:rPr>
                      <w:rFonts w:cstheme="minorHAnsi"/>
                    </w:rPr>
                    <w:t xml:space="preserve">= 5..6 m                </w:t>
                  </w:r>
                </w:p>
                <w:p w:rsidR="00637FDA" w:rsidRPr="00D50BF1" w:rsidRDefault="00637FDA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</w:pPr>
                  <w:r>
                    <w:rPr>
                      <w:rFonts w:cstheme="minorHAnsi"/>
                    </w:rPr>
                    <w:t xml:space="preserve">h = 4...5 m                </w:t>
                  </w:r>
                </w:p>
                <w:p w:rsidR="00637FDA" w:rsidRDefault="00637FD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Dužina složaja:</w:t>
                  </w:r>
                </w:p>
                <w:p w:rsidR="00637FDA" w:rsidRDefault="00637FDA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Hrast                   Bukva</w:t>
                  </w:r>
                </w:p>
                <w:p w:rsidR="00637FDA" w:rsidRPr="004309AF" w:rsidRDefault="00352147" w:rsidP="00AC4DE2">
                  <w:pPr>
                    <w:spacing w:after="0" w:line="276" w:lineRule="auto"/>
                    <w:ind w:firstLine="851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tr</m:t>
                        </m:r>
                      </m:sub>
                    </m:sSub>
                  </m:oMath>
                  <w:r w:rsidR="00637FDA">
                    <w:rPr>
                      <w:rFonts w:eastAsiaTheme="minorEastAsia" w:cstheme="minorHAnsi"/>
                    </w:rPr>
                    <w:t>=</w:t>
                  </w:r>
                  <w:r w:rsidR="00637FDA">
                    <w:rPr>
                      <w:rFonts w:eastAsiaTheme="minorEastAsia"/>
                    </w:rPr>
                    <w:t xml:space="preserve"> 4m            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="00637FDA">
                    <w:rPr>
                      <w:rFonts w:eastAsiaTheme="minorEastAsia" w:cstheme="minorHAnsi"/>
                    </w:rPr>
                    <w:t>= 5m</w:t>
                  </w:r>
                </w:p>
                <w:p w:rsidR="00637FDA" w:rsidRDefault="00637FD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Ugao nagiba složaja:</w:t>
                  </w:r>
                </w:p>
                <w:p w:rsidR="00637FDA" w:rsidRPr="000004D1" w:rsidRDefault="00637FDA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α=</w:t>
                  </w:r>
                  <w:r>
                    <w:rPr>
                      <w:rFonts w:cstheme="minorHAnsi"/>
                    </w:rPr>
                    <w:t xml:space="preserve"> 60</w:t>
                  </w:r>
                  <w:r w:rsidRPr="000004D1">
                    <w:rPr>
                      <w:rFonts w:cstheme="minorHAnsi"/>
                    </w:rPr>
                    <w:t>°</w:t>
                  </w:r>
                </w:p>
                <w:p w:rsidR="00637FDA" w:rsidRPr="000004D1" w:rsidRDefault="00637FDA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β=50°</w:t>
                  </w:r>
                </w:p>
                <w:p w:rsidR="00637FDA" w:rsidRDefault="00637FD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Širina složaja:</w:t>
                  </w:r>
                </w:p>
                <w:p w:rsidR="00637FDA" w:rsidRDefault="00637FDA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B</w:t>
                  </w:r>
                  <w:r w:rsidRPr="008514FC">
                    <w:rPr>
                      <w:vertAlign w:val="subscript"/>
                    </w:rPr>
                    <w:t>S</w:t>
                  </w:r>
                  <w:r>
                    <w:t>= 38 m</w:t>
                  </w:r>
                </w:p>
                <w:p w:rsidR="00637FDA" w:rsidRDefault="00637FDA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Koeficijenti zapunjenosti: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951"/>
                    <w:gridCol w:w="1418"/>
                  </w:tblGrid>
                  <w:tr w:rsidR="00637FDA" w:rsidTr="00616FD5">
                    <w:trPr>
                      <w:trHeight w:val="375"/>
                    </w:trPr>
                    <w:tc>
                      <w:tcPr>
                        <w:tcW w:w="1951" w:type="dxa"/>
                        <w:vAlign w:val="center"/>
                      </w:tcPr>
                      <w:p w:rsidR="00637FDA" w:rsidRDefault="00637FD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637FDA" w:rsidRDefault="00637FD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Bukva</w:t>
                        </w:r>
                      </w:p>
                    </w:tc>
                  </w:tr>
                  <w:tr w:rsidR="00637FDA" w:rsidTr="00616FD5">
                    <w:trPr>
                      <w:trHeight w:val="394"/>
                    </w:trPr>
                    <w:tc>
                      <w:tcPr>
                        <w:tcW w:w="1951" w:type="dxa"/>
                        <w:vAlign w:val="center"/>
                      </w:tcPr>
                      <w:p w:rsidR="00637FDA" w:rsidRDefault="00637FD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k=0,7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637FDA" w:rsidRDefault="00637FD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k=0,75</w:t>
                        </w:r>
                      </w:p>
                    </w:tc>
                  </w:tr>
                </w:tbl>
                <w:p w:rsidR="00637FDA" w:rsidRPr="008514FC" w:rsidRDefault="00637FDA" w:rsidP="00AC4DE2">
                  <w:pPr>
                    <w:pStyle w:val="ListParagraph"/>
                    <w:spacing w:after="0" w:line="240" w:lineRule="auto"/>
                    <w:ind w:left="360"/>
                    <w:rPr>
                      <w:sz w:val="12"/>
                    </w:rPr>
                  </w:pPr>
                </w:p>
                <w:p w:rsidR="00637FDA" w:rsidRPr="00D6420C" w:rsidRDefault="00637FDA" w:rsidP="00AC4DE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</w:pPr>
                  <w:r w:rsidRPr="00D6420C">
                    <w:t>Proračun</w:t>
                  </w:r>
                </w:p>
                <w:p w:rsidR="00637FDA" w:rsidRDefault="00637FDA" w:rsidP="00AC4DE2">
                  <w:pPr>
                    <w:pStyle w:val="ListParagraph"/>
                    <w:numPr>
                      <w:ilvl w:val="1"/>
                      <w:numId w:val="5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>Količina trupaca</w:t>
                  </w:r>
                </w:p>
                <w:p w:rsidR="00637FDA" w:rsidRDefault="00637FDA" w:rsidP="00AC4DE2">
                  <w:pPr>
                    <w:pStyle w:val="ListParagraph"/>
                    <w:numPr>
                      <w:ilvl w:val="2"/>
                      <w:numId w:val="5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 xml:space="preserve">   Korigovana količina oblovine za sečenje i ljuštenje:</w:t>
                  </w:r>
                </w:p>
                <w:tbl>
                  <w:tblPr>
                    <w:tblStyle w:val="TableGrid"/>
                    <w:tblW w:w="906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28"/>
                    <w:gridCol w:w="4532"/>
                  </w:tblGrid>
                  <w:tr w:rsidR="00637FDA" w:rsidTr="00616FD5">
                    <w:trPr>
                      <w:trHeight w:val="72"/>
                    </w:trPr>
                    <w:tc>
                      <w:tcPr>
                        <w:tcW w:w="4528" w:type="dxa"/>
                        <w:vAlign w:val="center"/>
                      </w:tcPr>
                      <w:p w:rsidR="00637FDA" w:rsidRDefault="00637FD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637FDA" w:rsidRDefault="00637FD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552"/>
                        </w:pPr>
                        <w:r>
                          <w:t>Bukva</w:t>
                        </w:r>
                      </w:p>
                    </w:tc>
                  </w:tr>
                  <w:tr w:rsidR="00637FDA" w:rsidTr="00616FD5">
                    <w:trPr>
                      <w:trHeight w:val="374"/>
                    </w:trPr>
                    <w:tc>
                      <w:tcPr>
                        <w:tcW w:w="4528" w:type="dxa"/>
                        <w:vAlign w:val="center"/>
                      </w:tcPr>
                      <w:p w:rsidR="00637FDA" w:rsidRPr="002048AF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637FDA" w:rsidRPr="002048AF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=11334+11334×(1-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637FDA" w:rsidRPr="002048AF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=12598.41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637FDA" w:rsidRPr="00FF3C71" w:rsidRDefault="00637FD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637FDA" w:rsidRPr="002048AF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637FDA" w:rsidRPr="002048AF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=18063-18063×(1-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637FDA" w:rsidRPr="002048AF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=16798.59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637FDA" w:rsidTr="00616FD5">
                    <w:trPr>
                      <w:trHeight w:val="367"/>
                    </w:trPr>
                    <w:tc>
                      <w:tcPr>
                        <w:tcW w:w="9060" w:type="dxa"/>
                        <w:gridSpan w:val="2"/>
                        <w:vAlign w:val="center"/>
                      </w:tcPr>
                      <w:p w:rsidR="00637FDA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637FDA">
                          <w:t xml:space="preserve"> – korigovana količina oblovine za sečenje</w:t>
                        </w:r>
                      </w:p>
                      <w:p w:rsidR="00637FDA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637FDA">
                          <w:t xml:space="preserve"> – korigovana količina oblovine za ljuštenje</w:t>
                        </w:r>
                      </w:p>
                      <w:p w:rsidR="00637FDA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/>
                          </m:sSubSup>
                        </m:oMath>
                        <w:r w:rsidR="00637FDA">
                          <w:t xml:space="preserve"> – početna količina oblovine namenjena sečenju</w:t>
                        </w:r>
                      </w:p>
                      <w:p w:rsidR="00637FDA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 w:rsidR="00637FDA">
                          <w:t>– početna količina oblovine namenjena ljuštenju</w:t>
                        </w:r>
                      </w:p>
                      <w:p w:rsidR="00637FDA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 w:rsidR="00637FDA">
                          <w:t xml:space="preserve"> – procenat godišnje količine bukove oblovine namenjene ljuštenju</w:t>
                        </w:r>
                      </w:p>
                    </w:tc>
                  </w:tr>
                </w:tbl>
                <w:p w:rsidR="00637FDA" w:rsidRDefault="00637FDA" w:rsidP="00AC4DE2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AC4DE2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lastRenderedPageBreak/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467AFE" w:rsidRPr="00467AFE" w:rsidRDefault="00352147" w:rsidP="00467AFE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31" type="#_x0000_t202" style="position:absolute;margin-left:0;margin-top:99.25pt;width:453.55pt;height:700.15pt;z-index:25166540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PJKgIAADA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2ZISwzTO&#10;6FkMgbyHgcwjPb31BXo9WfQLAz7jmFOr3j4A/+6JgV3HTCvunIO+E6zG8qYxMrsKHXF8BKn6z1Bj&#10;GnYIkICGxunIHbJBEB3HdLqMJpbC8XGxvMnz1YISjrbVaj1d54uUgxUv4db58FGAJlEoqcPZJ3h2&#10;fPAhlsOKF5eYzYOS9V4qlRTXVjvlyJHhnuzTOaP/5qYM6Uu6XswWCdlAjE8rpGXAPVZSY3V5PDGc&#10;FZGOD6ZOcmBSjTJWosyZn0jJSE4YqiFNIjUWuaugPiFhDsa1xW+GQgfuJyU9rmxJ/Y8Dc4IS9ckg&#10;6evpfB53PCnzxXKGiru2VNcWZjhClTRQMoq7MP6Lg3Wy7TDTOGYDdzioRiYKX6s6l49rmZg9f6G4&#10;99d68nr96NtfAA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2FRTyS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637FDA" w:rsidRDefault="00637FD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Tromesečna zaliha trupaca za sečenje i ljuštenje:</w:t>
                  </w:r>
                </w:p>
                <w:p w:rsidR="00637FDA" w:rsidRPr="008D577A" w:rsidRDefault="00637FDA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901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7"/>
                    <w:gridCol w:w="4507"/>
                  </w:tblGrid>
                  <w:tr w:rsidR="00637FDA" w:rsidTr="00616FD5">
                    <w:trPr>
                      <w:trHeight w:val="332"/>
                    </w:trPr>
                    <w:tc>
                      <w:tcPr>
                        <w:tcW w:w="4507" w:type="dxa"/>
                        <w:vAlign w:val="center"/>
                      </w:tcPr>
                      <w:p w:rsidR="00637FDA" w:rsidRDefault="00637FDA" w:rsidP="00616FD5">
                        <w:pPr>
                          <w:tabs>
                            <w:tab w:val="left" w:pos="6639"/>
                          </w:tabs>
                          <w:ind w:left="851"/>
                        </w:pPr>
                        <w:r>
                          <w:t>Hrast</w:t>
                        </w:r>
                      </w:p>
                      <w:p w:rsidR="00637FDA" w:rsidRPr="00FF3C71" w:rsidRDefault="00637FDA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637FDA" w:rsidRDefault="00637FDA" w:rsidP="00616FD5">
                        <w:pPr>
                          <w:tabs>
                            <w:tab w:val="left" w:pos="6639"/>
                          </w:tabs>
                          <w:ind w:left="596"/>
                        </w:pPr>
                        <w:r>
                          <w:t>Bukva</w:t>
                        </w:r>
                      </w:p>
                    </w:tc>
                  </w:tr>
                  <w:tr w:rsidR="00637FDA" w:rsidTr="00616FD5">
                    <w:trPr>
                      <w:trHeight w:val="1126"/>
                    </w:trPr>
                    <w:tc>
                      <w:tcPr>
                        <w:tcW w:w="4507" w:type="dxa"/>
                        <w:vAlign w:val="center"/>
                      </w:tcPr>
                      <w:p w:rsidR="00637FDA" w:rsidRPr="00F519A1" w:rsidRDefault="00352147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637FDA" w:rsidRPr="00F519A1" w:rsidRDefault="00352147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12598.41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637FDA" w:rsidRPr="00F519A1" w:rsidRDefault="00352147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=3149.602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637FDA" w:rsidRPr="00FF3C71" w:rsidRDefault="00637FDA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637FDA" w:rsidRPr="00F519A1" w:rsidRDefault="00352147" w:rsidP="00616FD5">
                        <w:pPr>
                          <w:tabs>
                            <w:tab w:val="left" w:pos="6639"/>
                          </w:tabs>
                          <w:ind w:left="29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637FDA" w:rsidRPr="00F519A1" w:rsidRDefault="00352147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16798.59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637FDA" w:rsidRPr="00F519A1" w:rsidRDefault="00352147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=4199.647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637FDA" w:rsidTr="00616FD5">
                    <w:trPr>
                      <w:trHeight w:val="213"/>
                    </w:trPr>
                    <w:tc>
                      <w:tcPr>
                        <w:tcW w:w="9014" w:type="dxa"/>
                        <w:gridSpan w:val="2"/>
                        <w:vAlign w:val="center"/>
                      </w:tcPr>
                      <w:p w:rsidR="00637FDA" w:rsidRDefault="00637FDA" w:rsidP="00616FD5">
                        <w:pPr>
                          <w:tabs>
                            <w:tab w:val="left" w:pos="6639"/>
                          </w:tabs>
                        </w:pPr>
                      </w:p>
                    </w:tc>
                  </w:tr>
                </w:tbl>
                <w:p w:rsidR="00637FDA" w:rsidRDefault="00352147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s3</m:t>
                        </m:r>
                      </m:sub>
                    </m:sSub>
                  </m:oMath>
                  <w:r w:rsidR="00637FDA">
                    <w:t>– tromesečna zaliha oblovine za sečenje</w:t>
                  </w:r>
                </w:p>
                <w:p w:rsidR="00637FDA" w:rsidRDefault="00352147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lj3</m:t>
                        </m:r>
                      </m:sub>
                    </m:sSub>
                  </m:oMath>
                  <w:r w:rsidR="00637FDA">
                    <w:t xml:space="preserve"> – tromesečna zaliha oblovine za ljuštenje</w:t>
                  </w:r>
                </w:p>
                <w:p w:rsidR="00637FDA" w:rsidRDefault="00352147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 w:rsidR="00637FDA">
                    <w:t xml:space="preserve"> – korigovana količina oblovine za sečenje</w:t>
                  </w:r>
                </w:p>
                <w:p w:rsidR="00637FDA" w:rsidRDefault="00352147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 w:rsidR="00637FDA">
                    <w:t xml:space="preserve"> – korigovana količina oblovine za ljuštenje</w:t>
                  </w:r>
                </w:p>
                <w:p w:rsidR="00637FDA" w:rsidRPr="007B21A2" w:rsidRDefault="00637FD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637FDA" w:rsidRDefault="00637FD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Količina trupaca namenjena ljuštenju koja se čuva u bazenima</w:t>
                  </w:r>
                </w:p>
                <w:p w:rsidR="00637FDA" w:rsidRPr="00FF3C71" w:rsidRDefault="00637FDA" w:rsidP="00467AFE">
                  <w:pPr>
                    <w:spacing w:after="0"/>
                    <w:rPr>
                      <w:sz w:val="12"/>
                    </w:rPr>
                  </w:pPr>
                </w:p>
                <w:p w:rsidR="00637FDA" w:rsidRPr="008D577A" w:rsidRDefault="00352147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4199.647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399.882m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637FDA" w:rsidRPr="008D577A" w:rsidRDefault="00637FDA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637FDA" w:rsidRDefault="00352147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ljB</m:t>
                        </m:r>
                      </m:sub>
                    </m:sSub>
                  </m:oMath>
                  <w:r w:rsidR="00637FDA">
                    <w:rPr>
                      <w:rFonts w:eastAsiaTheme="minorEastAsia"/>
                    </w:rPr>
                    <w:t>– količina oblovine namenjena ljuštenju koja se čuva u bazenima</w:t>
                  </w:r>
                </w:p>
                <w:p w:rsidR="00637FDA" w:rsidRDefault="00352147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 w:rsidR="00637FDA">
                    <w:rPr>
                      <w:rFonts w:eastAsiaTheme="minorEastAsia"/>
                    </w:rPr>
                    <w:t>– tromesečna količina oblovina namenjena ljuštenju</w:t>
                  </w:r>
                </w:p>
                <w:p w:rsidR="00637FDA" w:rsidRPr="008D577A" w:rsidRDefault="00637FDA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360"/>
                    <w:rPr>
                      <w:rFonts w:eastAsiaTheme="minorEastAsia"/>
                      <w:sz w:val="12"/>
                    </w:rPr>
                  </w:pPr>
                </w:p>
                <w:p w:rsidR="00637FDA" w:rsidRDefault="00637FD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Količina trupaca namenjena ljuštenju koja se čuva u složajima</w:t>
                  </w:r>
                </w:p>
                <w:p w:rsidR="00637FDA" w:rsidRPr="00FF3C71" w:rsidRDefault="00637FDA" w:rsidP="00467AFE">
                  <w:pPr>
                    <w:spacing w:after="0"/>
                    <w:rPr>
                      <w:sz w:val="12"/>
                    </w:rPr>
                  </w:pPr>
                </w:p>
                <w:p w:rsidR="00637FDA" w:rsidRPr="00FF3C71" w:rsidRDefault="00352147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2×4199.647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=2799.764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637FDA" w:rsidRPr="00FF3C71" w:rsidRDefault="00637FDA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637FDA" w:rsidRDefault="00352147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ljs</m:t>
                        </m:r>
                      </m:sub>
                    </m:sSub>
                  </m:oMath>
                  <w:r w:rsidR="00637FDA">
                    <w:rPr>
                      <w:rFonts w:eastAsiaTheme="minorEastAsia"/>
                    </w:rPr>
                    <w:t>– količina trupaca koja se čuva u složajevima</w:t>
                  </w:r>
                </w:p>
                <w:p w:rsidR="00637FDA" w:rsidRDefault="00352147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 w:rsidR="00637FDA">
                    <w:rPr>
                      <w:rFonts w:eastAsiaTheme="minorEastAsia"/>
                    </w:rPr>
                    <w:t>– tromesečna količina oblovine namenjena ljuštenju</w:t>
                  </w:r>
                </w:p>
                <w:p w:rsidR="00637FDA" w:rsidRDefault="00637FDA" w:rsidP="00467AFE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352147" w:rsidP="00467AFE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32" type="#_x0000_t202" style="position:absolute;margin-left:0;margin-top:99.25pt;width:453.55pt;height:700.15pt;z-index:25166745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p0nLAIAADEEAAAOAAAAZHJzL2Uyb0RvYy54bWysU8GO0zAQvSPxD5bvNEnVdNuo6WrpUoS0&#10;LEi7fIDjOImF4zG226R8PWOn2y1wQ/hgeTzjN2/ejDe3Y6/IUVgnQZc0m6WUCM2hlrot6bfn/bsV&#10;Jc4zXTMFWpT0JBy93b59sxlMIebQgaqFJQiiXTGYknbemyJJHO9Ez9wMjNDobMD2zKNp26S2bED0&#10;XiXzNF0mA9jaWODCOby9n5x0G/GbRnD/pWmc8ESVFLn5uNu4V2FPthtWtJaZTvIzDfYPLHomNSa9&#10;QN0zz8jByr+gesktOGj8jEOfQNNILmINWE2W/lHNU8eMiLWgOM5cZHL/D5Y/Hr9aIuuSzpeUaNZj&#10;j57F6Ml7GEkW9RmMKzDsyWCgH/Ee+xxrdeYB+HdHNOw6pltxZy0MnWA18suCssnV09ARV7gAUg2f&#10;ocY87OAhAo2N7YN4KAdBdOzT6dKbwIXjZX6zTNNVTglH32q1ztZpHnOw4uW5sc5/FNCTcCipxeZH&#10;eHZ8cD7QYcVLSMjmQMl6L5WKhm2rnbLkyHBQ9nGd0X8LU5oMJV3n8zwiawjv4wz10uMgK9kjuzSs&#10;abSCHB90HUM8k2o6IxOlz/oESSZx/FiNsRXL8DbIVUF9QsEsTHOL/wwPHdiflAw4syV1Pw7MCkrU&#10;J42ir7PFIgx5NBb5zRwNe+2prj1Mc4QqqadkOu789DEOxsq2w0xTmzXcYaMaGSV8ZXWmj3MZlT3/&#10;oTD413aMev3p218AAAD//wMAUEsDBBQABgAIAAAAIQCxGemV3QAAAAkBAAAPAAAAZHJzL2Rvd25y&#10;ZXYueG1sTI/NTsNADITvSLzDykhcEN0UkeaHbCpAAnHtzwM4iZtEZL1Rdtukb485wdEzo/E3xXax&#10;g7rQ5HvHBtarCBRx7ZqeWwPHw8djCsoH5AYHx2TgSh625e1NgXnjZt7RZR9aJSXsczTQhTDmWvu6&#10;I4t+5UZi8U5ushjknFrdTDhLuR30UxRttMWe5UOHI713VH/vz9bA6Wt+iLO5+gzHZPe8ecM+qdzV&#10;mPu75fUFVKAl/IXhF1/QoRSmyp258WowIEOCqFkagxI7i5I1qEqUOEtT0GWh/y8ofwAAAP//AwBQ&#10;SwECLQAUAAYACAAAACEAtoM4kv4AAADhAQAAEwAAAAAAAAAAAAAAAAAAAAAAW0NvbnRlbnRfVHlw&#10;ZXNdLnhtbFBLAQItABQABgAIAAAAIQA4/SH/1gAAAJQBAAALAAAAAAAAAAAAAAAAAC8BAABfcmVs&#10;cy8ucmVsc1BLAQItABQABgAIAAAAIQCp0p0nLAIAADEEAAAOAAAAAAAAAAAAAAAAAC4CAABkcnMv&#10;ZTJvRG9jLnhtbFBLAQItABQABgAIAAAAIQCxGemV3QAAAAkBAAAPAAAAAAAAAAAAAAAAAIYEAABk&#10;cnMvZG93bnJldi54bWxQSwUGAAAAAAQABADzAAAAkAUAAAAA&#10;" stroked="f">
            <v:textbox>
              <w:txbxContent>
                <w:p w:rsidR="00637FDA" w:rsidRDefault="00637FDA" w:rsidP="00467AFE">
                  <w:pPr>
                    <w:pStyle w:val="ListParagraph"/>
                    <w:numPr>
                      <w:ilvl w:val="1"/>
                      <w:numId w:val="5"/>
                    </w:numPr>
                    <w:spacing w:after="0"/>
                    <w:ind w:left="567" w:hanging="425"/>
                  </w:pPr>
                  <w:r>
                    <w:t>Proračun složaja</w:t>
                  </w:r>
                </w:p>
                <w:p w:rsidR="00637FDA" w:rsidRDefault="00637FD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Geometrijska zapremina složajeva</w:t>
                  </w:r>
                </w:p>
                <w:p w:rsidR="00637FDA" w:rsidRDefault="00637FD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637FDA" w:rsidRDefault="00637FDA" w:rsidP="00467AFE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 w:rsidRPr="0098504A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419475" cy="2171700"/>
                        <wp:effectExtent l="0" t="0" r="0" b="0"/>
                        <wp:docPr id="4" name="Picture 120" descr="Untit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.jpg"/>
                                <pic:cNvPicPr/>
                              </pic:nvPicPr>
                              <pic:blipFill rotWithShape="1">
                                <a:blip r:embed="rId24"/>
                                <a:srcRect l="10751" t="1410" r="20334" b="181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22110" cy="21733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7FDA" w:rsidRPr="002D7C6D" w:rsidRDefault="00637FD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38"/>
                    <w:gridCol w:w="4456"/>
                  </w:tblGrid>
                  <w:tr w:rsidR="00637FDA" w:rsidTr="00616FD5">
                    <w:trPr>
                      <w:trHeight w:val="507"/>
                    </w:trPr>
                    <w:tc>
                      <w:tcPr>
                        <w:tcW w:w="4438" w:type="dxa"/>
                        <w:vAlign w:val="center"/>
                      </w:tcPr>
                      <w:p w:rsidR="00637FDA" w:rsidRPr="000309B4" w:rsidRDefault="00637FDA" w:rsidP="00616FD5">
                        <w:pPr>
                          <w:tabs>
                            <w:tab w:val="left" w:pos="6639"/>
                          </w:tabs>
                          <w:ind w:left="851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Hrast</w:t>
                        </w:r>
                      </w:p>
                      <w:p w:rsidR="00637FDA" w:rsidRPr="000309B4" w:rsidRDefault="00637FDA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637FDA" w:rsidRPr="000309B4" w:rsidRDefault="00637FDA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Bukva</w:t>
                        </w:r>
                      </w:p>
                    </w:tc>
                  </w:tr>
                  <w:tr w:rsidR="00637FDA" w:rsidTr="00616FD5">
                    <w:trPr>
                      <w:trHeight w:val="1444"/>
                    </w:trPr>
                    <w:tc>
                      <w:tcPr>
                        <w:tcW w:w="4438" w:type="dxa"/>
                        <w:vAlign w:val="center"/>
                      </w:tcPr>
                      <w:p w:rsidR="00637FDA" w:rsidRPr="000309B4" w:rsidRDefault="00352147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=2.890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4.5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=3,781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=38-(2.890 + 3.781)</m:t>
                            </m:r>
                          </m:oMath>
                        </m:oMathPara>
                      </w:p>
                      <w:p w:rsidR="00637FDA" w:rsidRPr="000309B4" w:rsidRDefault="00352147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sub>
                          </m:sSub>
                        </m:oMath>
                        <w:r w:rsidR="0095499A">
                          <w:rPr>
                            <w:rFonts w:eastAsiaTheme="minorEastAsia" w:cstheme="minorHAnsi"/>
                          </w:rPr>
                          <w:t>= 31.329</w:t>
                        </w:r>
                        <w:r w:rsidR="00637FDA" w:rsidRPr="000309B4">
                          <w:rPr>
                            <w:rFonts w:eastAsiaTheme="minorEastAsia" w:cstheme="minorHAnsi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95499A" w:rsidRPr="000309B4" w:rsidRDefault="00352147" w:rsidP="0095499A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6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=3.468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=4.201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=38-(3.468 + 4.201)</m:t>
                            </m:r>
                          </m:oMath>
                        </m:oMathPara>
                      </w:p>
                      <w:p w:rsidR="00637FDA" w:rsidRPr="000309B4" w:rsidRDefault="00352147" w:rsidP="0095499A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sub>
                          </m:sSub>
                        </m:oMath>
                        <w:r w:rsidR="0095499A">
                          <w:rPr>
                            <w:rFonts w:eastAsiaTheme="minorEastAsia" w:cstheme="minorHAnsi"/>
                          </w:rPr>
                          <w:t>= 30.33</w:t>
                        </w:r>
                        <w:r w:rsidR="0095499A" w:rsidRPr="000309B4">
                          <w:rPr>
                            <w:rFonts w:eastAsiaTheme="minorEastAsia" w:cstheme="minorHAnsi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</w:tr>
                  <w:tr w:rsidR="00637FDA" w:rsidTr="00616FD5">
                    <w:trPr>
                      <w:trHeight w:val="1490"/>
                    </w:trPr>
                    <w:tc>
                      <w:tcPr>
                        <w:tcW w:w="4438" w:type="dxa"/>
                        <w:vAlign w:val="center"/>
                      </w:tcPr>
                      <w:p w:rsidR="00637FDA" w:rsidRPr="000309B4" w:rsidRDefault="00352147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637FDA" w:rsidRPr="000309B4" w:rsidRDefault="00352147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=31.329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5.5+4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5.5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</m:t>
                            </m:r>
                          </m:oMath>
                        </m:oMathPara>
                      </w:p>
                      <w:p w:rsidR="00637FDA" w:rsidRPr="0078296F" w:rsidRDefault="00352147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color w:val="FF0000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FF0000"/>
                                <w:sz w:val="20"/>
                                <w:szCs w:val="20"/>
                              </w:rPr>
                              <m:t>572.06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637FDA" w:rsidRPr="000309B4" w:rsidRDefault="00637FDA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637FDA" w:rsidRPr="000309B4" w:rsidRDefault="00352147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637FDA" w:rsidRPr="000309B4" w:rsidRDefault="00352147" w:rsidP="00616FD5">
                        <w:pPr>
                          <w:tabs>
                            <w:tab w:val="left" w:pos="6639"/>
                          </w:tabs>
                          <w:ind w:left="24"/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=30.33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6+5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</m:t>
                            </m:r>
                          </m:oMath>
                        </m:oMathPara>
                      </w:p>
                      <w:p w:rsidR="00637FDA" w:rsidRPr="000309B4" w:rsidRDefault="00352147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B050"/>
                                <w:sz w:val="20"/>
                                <w:szCs w:val="20"/>
                              </w:rPr>
                              <m:t>945.575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B050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B050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B050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637FDA" w:rsidTr="00616FD5">
                    <w:trPr>
                      <w:trHeight w:val="1031"/>
                    </w:trPr>
                    <w:tc>
                      <w:tcPr>
                        <w:tcW w:w="8894" w:type="dxa"/>
                        <w:gridSpan w:val="2"/>
                        <w:vAlign w:val="center"/>
                      </w:tcPr>
                      <w:p w:rsidR="00637FDA" w:rsidRPr="007438D0" w:rsidRDefault="00352147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0 ,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sub>
                          </m:sSub>
                        </m:oMath>
                        <w:r w:rsidR="00637FDA" w:rsidRPr="007438D0">
                          <w:rPr>
                            <w:rFonts w:ascii="Calibri" w:eastAsia="Calibri" w:hAnsi="Calibri" w:cs="Times New Roman"/>
                          </w:rPr>
                          <w:t>– segmenti bazisa složaja</w:t>
                        </w:r>
                      </w:p>
                      <w:p w:rsidR="00637FDA" w:rsidRPr="007438D0" w:rsidRDefault="00637FDA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w:r w:rsidRPr="007438D0">
                          <w:rPr>
                            <w:rFonts w:ascii="Calibri" w:eastAsia="Calibri" w:hAnsi="Calibri" w:cs="Times New Roman"/>
                          </w:rPr>
                          <w:t>H, h – visine složaja</w:t>
                        </w:r>
                      </w:p>
                      <w:p w:rsidR="00637FDA" w:rsidRPr="007438D0" w:rsidRDefault="00352147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</m:t>
                              </m:r>
                            </m:sub>
                          </m:sSub>
                        </m:oMath>
                        <w:r w:rsidR="00637FDA" w:rsidRPr="007438D0">
                          <w:rPr>
                            <w:rFonts w:ascii="Calibri" w:eastAsia="Calibri" w:hAnsi="Calibri" w:cs="Times New Roman"/>
                          </w:rPr>
                          <w:t xml:space="preserve"> – ukupna širina složaja</w:t>
                        </w:r>
                      </w:p>
                      <w:p w:rsidR="00637FDA" w:rsidRPr="000309B4" w:rsidRDefault="00352147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Times New Roman" w:hAnsi="Calibri" w:cs="Times New Roman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g</m:t>
                              </m:r>
                            </m:sub>
                          </m:sSub>
                        </m:oMath>
                        <w:r w:rsidR="00637FDA" w:rsidRPr="007438D0">
                          <w:rPr>
                            <w:rFonts w:ascii="Calibri" w:eastAsia="Calibri" w:hAnsi="Calibri" w:cs="Times New Roman"/>
                          </w:rPr>
                          <w:t xml:space="preserve"> – Geometrijska zapremina složaja</w:t>
                        </w:r>
                      </w:p>
                    </w:tc>
                  </w:tr>
                </w:tbl>
                <w:p w:rsidR="00637FDA" w:rsidRPr="008A1FE9" w:rsidRDefault="00637FDA" w:rsidP="00467AFE">
                  <w:pPr>
                    <w:spacing w:after="0"/>
                    <w:rPr>
                      <w:sz w:val="12"/>
                    </w:rPr>
                  </w:pPr>
                </w:p>
                <w:p w:rsidR="00637FDA" w:rsidRDefault="00637FD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Stvarna zapremina složajeva</w:t>
                  </w:r>
                </w:p>
                <w:p w:rsidR="00637FDA" w:rsidRPr="008A1FE9" w:rsidRDefault="00637FDA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3"/>
                    <w:gridCol w:w="4376"/>
                  </w:tblGrid>
                  <w:tr w:rsidR="00637FDA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637FDA" w:rsidRDefault="00637FDA" w:rsidP="00616FD5">
                        <w:pPr>
                          <w:tabs>
                            <w:tab w:val="left" w:pos="6639"/>
                          </w:tabs>
                          <w:ind w:left="738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Hrast</w:t>
                        </w:r>
                      </w:p>
                      <w:p w:rsidR="00637FDA" w:rsidRPr="008A1FE9" w:rsidRDefault="00637FDA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637FDA" w:rsidRDefault="00637FDA" w:rsidP="00616FD5">
                        <w:pPr>
                          <w:tabs>
                            <w:tab w:val="left" w:pos="6639"/>
                          </w:tabs>
                          <w:ind w:left="607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Bukva</w:t>
                        </w:r>
                      </w:p>
                    </w:tc>
                  </w:tr>
                  <w:tr w:rsidR="00637FDA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637FDA" w:rsidRPr="00350280" w:rsidRDefault="00352147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637FDA" w:rsidRPr="00350280" w:rsidRDefault="00352147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=572.06×0,7</m:t>
                            </m:r>
                          </m:oMath>
                        </m:oMathPara>
                      </w:p>
                      <w:p w:rsidR="00637FDA" w:rsidRPr="00350280" w:rsidRDefault="00352147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  <w:sz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FF0000"/>
                              </w:rPr>
                              <m:t>400.442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637FDA" w:rsidRPr="002D7C6D" w:rsidRDefault="00637FDA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637FDA" w:rsidRPr="00350280" w:rsidRDefault="00352147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637FDA" w:rsidRPr="00350280" w:rsidRDefault="00352147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=945.575×0,75</m:t>
                            </m:r>
                          </m:oMath>
                        </m:oMathPara>
                      </w:p>
                      <w:p w:rsidR="00637FDA" w:rsidRPr="00350280" w:rsidRDefault="00352147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B050"/>
                              </w:rPr>
                              <m:t>709.181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637FDA" w:rsidTr="00616FD5">
                    <w:trPr>
                      <w:jc w:val="center"/>
                    </w:trPr>
                    <w:tc>
                      <w:tcPr>
                        <w:tcW w:w="8759" w:type="dxa"/>
                        <w:gridSpan w:val="2"/>
                      </w:tcPr>
                      <w:p w:rsidR="00637FDA" w:rsidRDefault="00352147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ss</m:t>
                              </m:r>
                            </m:sub>
                          </m:sSub>
                        </m:oMath>
                        <w:r w:rsidR="00637FDA">
                          <w:rPr>
                            <w:rFonts w:ascii="Calibri" w:eastAsia="Calibri" w:hAnsi="Calibri" w:cs="Times New Roman"/>
                          </w:rPr>
                          <w:t>– stvarna zapremina složaja oblovine namenjne sečenju</w:t>
                        </w:r>
                      </w:p>
                      <w:p w:rsidR="00637FDA" w:rsidRDefault="00352147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slj</m:t>
                              </m:r>
                            </m:sub>
                          </m:sSub>
                        </m:oMath>
                        <w:r w:rsidR="00637FDA">
                          <w:rPr>
                            <w:rFonts w:ascii="Calibri" w:eastAsia="Calibri" w:hAnsi="Calibri" w:cs="Times New Roman"/>
                          </w:rPr>
                          <w:t>– stvarna zapremina složaja oblovine namenjene ljuštenju</w:t>
                        </w:r>
                      </w:p>
                      <w:p w:rsidR="00637FDA" w:rsidRDefault="00637FDA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Times New Roman" w:hAnsi="Calibri" w:cs="Times New Roman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</w:rPr>
                          <w:t>k – koeficijent zapunjenosti složaja</w:t>
                        </w:r>
                      </w:p>
                    </w:tc>
                  </w:tr>
                </w:tbl>
                <w:p w:rsidR="00637FDA" w:rsidRPr="008A1FE9" w:rsidRDefault="00637FDA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637FDA" w:rsidRPr="008A1FE9" w:rsidRDefault="00637FDA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637FDA" w:rsidRPr="008A1FE9" w:rsidRDefault="00637FDA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637FDA" w:rsidRPr="008A1FE9" w:rsidRDefault="00637FDA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637FDA" w:rsidRPr="008A1FE9" w:rsidRDefault="00637FDA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637FDA" w:rsidRPr="008A1FE9" w:rsidRDefault="00637FDA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637FDA" w:rsidRDefault="00637FDA" w:rsidP="00467AF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352147" w:rsidP="00467AFE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33" type="#_x0000_t202" style="position:absolute;margin-left:28.75pt;margin-top:99.65pt;width:453.55pt;height:699.9pt;z-index:25166950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4LKKQIAADAEAAAOAAAAZHJzL2Uyb0RvYy54bWysU9uO2yAQfa/Uf0C8N3bSZJNYcVbbbFNV&#10;2l6k3X4AxthGBYYCib39+h1wkkbbt6o8IIaZOZw5M2xuB63IUTgvwZR0OskpEYZDLU1b0h9P+3cr&#10;SnxgpmYKjCjps/D0dvv2zaa3hZhBB6oWjiCI8UVvS9qFYIss87wTmvkJWGHQ2YDTLKDp2qx2rEd0&#10;rbJZnt9kPbjaOuDCe7y9H510m/CbRvDwrWm8CESVFLmFtLu0V3HPthtWtI7ZTvITDfYPLDSTBh+9&#10;QN2zwMjByb+gtOQOPDRhwkFn0DSSi1QDVjPNX1Xz2DErUi0ojrcXmfz/g+Vfj98dkXVJZwtKDNPY&#10;oycxBPIBBrKO8vTWFxj1aDEuDHiNbU6levsA/KcnBnYdM624cw76TrAa6U1jZnaVOuL4CFL1X6DG&#10;Z9ghQAIaGqejdqgGQXRs0/OlNZEKx8vF8ibPV0iRo2+Fa/k+NS9jxTndOh8+CdAkHkrqsPcJnh0f&#10;fIh0WHEOia95ULLeS6WS4dpqpxw5MpyTfVqpgldhypC+pOsFahWzDMT8NEJaBpxjJTWyy+MaJyvK&#10;8dHUKSQwqcYzMlHmpE+UZBQnDNWQOrE8y15B/YyCORjHFr8ZHjpwvynpcWRL6n8dmBOUqM8GRV9P&#10;5/M448mYL5YzNNy1p7r2MMMRqqSBkvG4C+O/OFgn2w5fGtts4A4b1cgkYezoyOpEH8cyKXv6QnHu&#10;r+0U9eejb18AAAD//wMAUEsDBBQABgAIAAAAIQA3Og2g3gAAAAsBAAAPAAAAZHJzL2Rvd25yZXYu&#10;eG1sTI/BTsMwDIbvSLxDZCQuiKWDtSWl6QRIIK4be4C08dqKxqmabO3eHnOCo39/+v253C5uEGec&#10;Qu9Jw3qVgEBqvO2p1XD4er9/AhGiIWsGT6jhggG21fVVaQrrZ9rheR9bwSUUCqOhi3EspAxNh86E&#10;lR+ReHf0kzORx6mVdjIzl7tBPiRJJp3piS90ZsS3Dpvv/clpOH7Od6ma6494yHeb7NX0ee0vWt/e&#10;LC/PICIu8Q+GX31Wh4qdan8iG8SgIc1TJjlX6hEEAyrbZCBqTlKl1iCrUv7/ofoBAAD//wMAUEsB&#10;Ai0AFAAGAAgAAAAhALaDOJL+AAAA4QEAABMAAAAAAAAAAAAAAAAAAAAAAFtDb250ZW50X1R5cGVz&#10;XS54bWxQSwECLQAUAAYACAAAACEAOP0h/9YAAACUAQAACwAAAAAAAAAAAAAAAAAvAQAAX3JlbHMv&#10;LnJlbHNQSwECLQAUAAYACAAAACEAZueCyikCAAAwBAAADgAAAAAAAAAAAAAAAAAuAgAAZHJzL2Uy&#10;b0RvYy54bWxQSwECLQAUAAYACAAAACEANzoNoN4AAAALAQAADwAAAAAAAAAAAAAAAACDBAAAZHJz&#10;L2Rvd25yZXYueG1sUEsFBgAAAAAEAAQA8wAAAI4FAAAAAA==&#10;" stroked="f">
            <v:textbox>
              <w:txbxContent>
                <w:p w:rsidR="00637FDA" w:rsidRDefault="00637FDA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 w:line="276" w:lineRule="auto"/>
                    <w:ind w:left="709" w:hanging="567"/>
                  </w:pPr>
                  <w:r>
                    <w:t>Potreban broj složajeva</w:t>
                  </w:r>
                </w:p>
                <w:p w:rsidR="00637FDA" w:rsidRPr="008A1FE9" w:rsidRDefault="00637FDA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0"/>
                    <w:gridCol w:w="4379"/>
                  </w:tblGrid>
                  <w:tr w:rsidR="00637FDA" w:rsidTr="00616FD5">
                    <w:tc>
                      <w:tcPr>
                        <w:tcW w:w="4380" w:type="dxa"/>
                      </w:tcPr>
                      <w:p w:rsidR="00637FDA" w:rsidRDefault="00637FD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  <w:p w:rsidR="00637FDA" w:rsidRPr="008A1FE9" w:rsidRDefault="00637FD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637FDA" w:rsidRDefault="00637FD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23"/>
                        </w:pPr>
                        <w:r>
                          <w:t>Bukva</w:t>
                        </w:r>
                      </w:p>
                    </w:tc>
                  </w:tr>
                  <w:tr w:rsidR="00637FDA" w:rsidTr="00616FD5">
                    <w:tc>
                      <w:tcPr>
                        <w:tcW w:w="4380" w:type="dxa"/>
                      </w:tcPr>
                      <w:p w:rsidR="00637FDA" w:rsidRPr="00C62A2A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S3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SS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3149.602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400.442</m:t>
                                </m:r>
                              </m:den>
                            </m:f>
                          </m:oMath>
                        </m:oMathPara>
                      </w:p>
                      <w:p w:rsidR="00637FDA" w:rsidRPr="0078296F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  <w:color w:val="FF000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FF000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</w:rPr>
                              <m:t>=7.865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FF0000"/>
                              </w:rPr>
                              <m:t>~8 složaja</m:t>
                            </m:r>
                          </m:oMath>
                        </m:oMathPara>
                      </w:p>
                      <w:p w:rsidR="00637FDA" w:rsidRPr="00ED3859" w:rsidRDefault="00637FDA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637FDA" w:rsidRPr="00C62A2A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2 799.764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709.181</m:t>
                                </m:r>
                              </m:den>
                            </m:f>
                          </m:oMath>
                        </m:oMathPara>
                      </w:p>
                      <w:p w:rsidR="00637FDA" w:rsidRPr="00C62A2A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B050"/>
                              </w:rPr>
                              <m:t>3.948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B050"/>
                              </w:rPr>
                              <m:t>~4 složaja</m:t>
                            </m:r>
                          </m:oMath>
                        </m:oMathPara>
                      </w:p>
                    </w:tc>
                  </w:tr>
                  <w:tr w:rsidR="00637FDA" w:rsidTr="00616FD5">
                    <w:tc>
                      <w:tcPr>
                        <w:tcW w:w="8759" w:type="dxa"/>
                        <w:gridSpan w:val="2"/>
                      </w:tcPr>
                      <w:p w:rsidR="00637FDA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 w:rsidR="00637FDA">
                          <w:t>– potreban broj složaja oblovine namenjenih sečenju</w:t>
                        </w:r>
                      </w:p>
                      <w:p w:rsidR="00637FDA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637FDA">
                          <w:t>– potreban broj složaja oblovine namenjenih ljuštenju</w:t>
                        </w:r>
                      </w:p>
                      <w:p w:rsidR="00637FDA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s3</m:t>
                              </m:r>
                            </m:sub>
                          </m:sSub>
                        </m:oMath>
                        <w:r w:rsidR="00637FDA">
                          <w:t>–tromesečna zapremina oblovine namenjene sečenju</w:t>
                        </w:r>
                      </w:p>
                      <w:p w:rsidR="00637FDA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637FDA">
                          <w:t>-  tromesečna zapremina oblovine namenjena ljuštenju koja se čuva u složajevima</w:t>
                        </w:r>
                      </w:p>
                      <w:p w:rsidR="00637FDA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 w:rsidR="00637FDA">
                          <w:t>– stvarna zapremina složaja oblovine za sečenje</w:t>
                        </w:r>
                      </w:p>
                      <w:p w:rsidR="00637FDA" w:rsidRDefault="00352147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637FDA">
                          <w:t>– stvarna zapremina složaja oblovine za ljuštenje</w:t>
                        </w:r>
                      </w:p>
                    </w:tc>
                  </w:tr>
                </w:tbl>
                <w:p w:rsidR="00637FDA" w:rsidRDefault="00637FDA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637FDA" w:rsidRPr="007F659F" w:rsidRDefault="00637FDA" w:rsidP="00467AFE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637FDA" w:rsidRPr="007F659F" w:rsidRDefault="00637FDA" w:rsidP="00467AFE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637FDA" w:rsidRPr="007F659F" w:rsidRDefault="00637FDA" w:rsidP="00467AFE">
                  <w:pPr>
                    <w:pStyle w:val="ListParagraph"/>
                    <w:numPr>
                      <w:ilvl w:val="1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637FDA" w:rsidRPr="007F659F" w:rsidRDefault="00637FDA" w:rsidP="00467AFE">
                  <w:pPr>
                    <w:pStyle w:val="ListParagraph"/>
                    <w:numPr>
                      <w:ilvl w:val="1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637FDA" w:rsidRPr="007F659F" w:rsidRDefault="00637FD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637FDA" w:rsidRPr="007F659F" w:rsidRDefault="00637FD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637FDA" w:rsidRPr="007F659F" w:rsidRDefault="00637FD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637FDA" w:rsidRDefault="00637FD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15"/>
                  </w:pPr>
                  <w:r>
                    <w:t>Geometrijska zapremina bazena</w:t>
                  </w:r>
                </w:p>
                <w:p w:rsidR="00637FDA" w:rsidRPr="00ED3859" w:rsidRDefault="00637FDA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637FDA" w:rsidRPr="00ED3859" w:rsidRDefault="00352147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=38×6×4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=912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637FDA" w:rsidRPr="00ED3859" w:rsidRDefault="00637FDA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637FDA" w:rsidRDefault="00352147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 w:rsidR="00637FDA">
                    <w:t>– geometrijska zapremina bazena</w:t>
                  </w:r>
                </w:p>
                <w:p w:rsidR="00637FDA" w:rsidRDefault="00352147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637FDA">
                    <w:t>– širina bazena</w:t>
                  </w:r>
                </w:p>
                <w:p w:rsidR="00637FDA" w:rsidRDefault="00352147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637FDA">
                    <w:t>– dužina bazena</w:t>
                  </w:r>
                </w:p>
                <w:p w:rsidR="00637FDA" w:rsidRDefault="00352147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637FDA">
                    <w:t>– dubina bazena</w:t>
                  </w:r>
                </w:p>
                <w:p w:rsidR="00637FDA" w:rsidRPr="007F659F" w:rsidRDefault="00637FDA" w:rsidP="00467AFE">
                  <w:pPr>
                    <w:spacing w:after="0" w:line="276" w:lineRule="auto"/>
                    <w:ind w:left="142"/>
                    <w:rPr>
                      <w:sz w:val="12"/>
                    </w:rPr>
                  </w:pPr>
                </w:p>
                <w:p w:rsidR="00637FDA" w:rsidRDefault="00637FD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67"/>
                  </w:pPr>
                  <w:r>
                    <w:t>Stvarna zapremina bazena</w:t>
                  </w:r>
                </w:p>
                <w:p w:rsidR="00637FDA" w:rsidRPr="007F659F" w:rsidRDefault="00637FDA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637FDA" w:rsidRPr="007F659F" w:rsidRDefault="00352147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×k</m:t>
                      </m:r>
                    </m:oMath>
                  </m:oMathPara>
                </w:p>
                <w:p w:rsidR="00637FDA" w:rsidRPr="007F659F" w:rsidRDefault="00352147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=912×0,75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=684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637FDA" w:rsidRPr="007F659F" w:rsidRDefault="00637FDA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637FDA" w:rsidRDefault="00352147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 w:rsidR="00637FDA">
                    <w:t>– stvarna zapremina bazena</w:t>
                  </w:r>
                </w:p>
                <w:p w:rsidR="00637FDA" w:rsidRDefault="00352147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 w:rsidR="00637FDA">
                    <w:t>– geometrijska zapremina bazena</w:t>
                  </w:r>
                </w:p>
                <w:p w:rsidR="00637FDA" w:rsidRDefault="00637FDA" w:rsidP="00467AFE">
                  <w:pPr>
                    <w:spacing w:after="0" w:line="276" w:lineRule="auto"/>
                    <w:ind w:left="142"/>
                  </w:pPr>
                  <w:r>
                    <w:t>k – koeficijent zapunjenosti bezena</w:t>
                  </w:r>
                </w:p>
                <w:p w:rsidR="00637FDA" w:rsidRPr="007F659F" w:rsidRDefault="00637FDA" w:rsidP="00467AFE">
                  <w:pPr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637FDA" w:rsidRDefault="00637FDA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67"/>
                  </w:pPr>
                  <w:r>
                    <w:t>Potreban broj bezana</w:t>
                  </w:r>
                </w:p>
                <w:p w:rsidR="00637FDA" w:rsidRPr="007F659F" w:rsidRDefault="00637FDA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637FDA" w:rsidRPr="007F659F" w:rsidRDefault="00352147" w:rsidP="00467AFE">
                  <w:pPr>
                    <w:tabs>
                      <w:tab w:val="left" w:pos="6639"/>
                    </w:tabs>
                    <w:spacing w:after="0" w:line="240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ljb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sbaz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1399.882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684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=2.04~2 bazena</m:t>
                      </m:r>
                    </m:oMath>
                  </m:oMathPara>
                </w:p>
                <w:p w:rsidR="00637FDA" w:rsidRPr="007F659F" w:rsidRDefault="00637FDA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637FDA" w:rsidRDefault="00352147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637FDA">
                    <w:t>– potreban broj bazena</w:t>
                  </w:r>
                </w:p>
                <w:p w:rsidR="00637FDA" w:rsidRDefault="00352147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ljb</m:t>
                        </m:r>
                      </m:sub>
                    </m:sSub>
                  </m:oMath>
                  <w:r w:rsidR="00637FDA">
                    <w:t>– količina oblovine koja se čuva u bazenima</w:t>
                  </w:r>
                </w:p>
                <w:p w:rsidR="00637FDA" w:rsidRPr="00E44BDA" w:rsidRDefault="00352147" w:rsidP="00467AFE">
                  <w:pPr>
                    <w:spacing w:after="0" w:line="240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 w:rsidR="00637FDA" w:rsidRPr="00E44BDA">
                    <w:t>– stvarna zapremina bazena</w:t>
                  </w: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  <w:sz w:val="14"/>
        </w:rPr>
      </w:pPr>
    </w:p>
    <w:p w:rsidR="00467AFE" w:rsidRPr="00467AFE" w:rsidRDefault="00352147" w:rsidP="00467AFE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34" type="#_x0000_t202" style="position:absolute;margin-left:0;margin-top:99.25pt;width:453.5pt;height:8in;z-index:25167155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q4KgIAADAEAAAOAAAAZHJzL2Uyb0RvYy54bWysU81u2zAMvg/YOwi6L06yeEmMOEWXLsOA&#10;7gdo9wCyLNvCJFGTlNjZ05eS0zTbbsN0EEiR/Eh+pDY3g1bkKJyXYEo6m0wpEYZDLU1b0u+P+zcr&#10;SnxgpmYKjCjpSXh6s339atPbQsyhA1ULRxDE+KK3Je1CsEWWed4JzfwErDBobMBpFlB1bVY71iO6&#10;Vtl8On2X9eBq64AL7/H1bjTSbcJvGsHD16bxIhBVUqwtpNulu4p3tt2wonXMdpKfy2D/UIVm0mDS&#10;C9QdC4wcnPwLSkvuwEMTJhx0Bk0juUg9YDez6R/dPHTMitQLkuPthSb//2D5l+M3R2Rd0vmCEsM0&#10;zuhRDIG8h4GsIz299QV6PVj0CwM+45hTq97eA//hiYFdx0wrbp2DvhOsxvJmMTK7Ch1xfASp+s9Q&#10;Yxp2CJCAhsbpyB2yQRAdx3S6jCaWwvExX+brRY4mjrbl21mOw085WPEcbp0PHwVoEoWSOpx9gmfH&#10;ex9iOax4donZPChZ76VSSXFttVOOHBnuyT6dM/pvbsqQvqTrfJ4nZAMxPq2QlgH3WEld0tU0nhjO&#10;ikjHB1MnOTCpRhkrUebMT6RkJCcM1ZAmsYqxkbsK6hMS5mBcW/xmKHTgflHS48qW1P88MCcoUZ8M&#10;kr6eLRZxx5OyyJdzVNy1pbq2MMMRqqSBklHchfFfHKyTbYeZxjEbuMVBNTJR+FLVuXxcy8Ts+QvF&#10;vb/Wk9fLR98+AQAA//8DAFBLAwQUAAYACAAAACEAVdHkGd0AAAAJAQAADwAAAGRycy9kb3ducmV2&#10;LnhtbEyPzU7DMBCE70i8g7WVuCBq85OmCXEqQAJxbekDOPE2iRqvo9ht0rdnOdHjfjOanSk2s+vF&#10;GcfQedLwuFQgkGpvO2o07H8+H9YgQjRkTe8JNVwwwKa8vSlMbv1EWzzvYiM4hEJuNLQxDrmUoW7R&#10;mbD0AxJrBz86E/kcG2lHM3G46+WTUivpTEf8oTUDfrRYH3cnp+HwPd0n2VR9xX26fVm9my6t/EXr&#10;u8X89goi4hz/zfBXn6tDyZ0qfyIbRK+Bh0Sm2ToBwXKmUiYVk+dEJSDLQl4vKH8BAAD//wMAUEsB&#10;Ai0AFAAGAAgAAAAhALaDOJL+AAAA4QEAABMAAAAAAAAAAAAAAAAAAAAAAFtDb250ZW50X1R5cGVz&#10;XS54bWxQSwECLQAUAAYACAAAACEAOP0h/9YAAACUAQAACwAAAAAAAAAAAAAAAAAvAQAAX3JlbHMv&#10;LnJlbHNQSwECLQAUAAYACAAAACEAaStquCoCAAAwBAAADgAAAAAAAAAAAAAAAAAuAgAAZHJzL2Uy&#10;b0RvYy54bWxQSwECLQAUAAYACAAAACEAVdHkGd0AAAAJAQAADwAAAAAAAAAAAAAAAACEBAAAZHJz&#10;L2Rvd25yZXYueG1sUEsFBgAAAAAEAAQA8wAAAI4FAAAAAA==&#10;" stroked="f">
            <v:textbox>
              <w:txbxContent>
                <w:p w:rsidR="00637FDA" w:rsidRDefault="00637FDA" w:rsidP="00467AFE">
                  <w:pPr>
                    <w:pStyle w:val="ListParagraph"/>
                    <w:numPr>
                      <w:ilvl w:val="1"/>
                      <w:numId w:val="5"/>
                    </w:numPr>
                    <w:spacing w:after="0"/>
                    <w:ind w:left="567" w:hanging="425"/>
                  </w:pPr>
                  <w:r>
                    <w:t>Dimenzionisanje stovarišta</w:t>
                  </w:r>
                </w:p>
                <w:p w:rsidR="00637FDA" w:rsidRDefault="00637FD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Šrina stovarišta</w:t>
                  </w:r>
                </w:p>
                <w:p w:rsidR="00637FDA" w:rsidRPr="00B90288" w:rsidRDefault="00637FD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637FDA" w:rsidRDefault="00352147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637FDA">
                    <w:t xml:space="preserve"> = B</w:t>
                  </w:r>
                  <w:r w:rsidR="00637FDA" w:rsidRPr="00B90288">
                    <w:rPr>
                      <w:vertAlign w:val="subscript"/>
                    </w:rPr>
                    <w:t>S</w:t>
                  </w:r>
                  <w:r w:rsidR="00637FDA">
                    <w:t xml:space="preserve"> + 2 × 1</w:t>
                  </w:r>
                </w:p>
                <w:p w:rsidR="00637FDA" w:rsidRDefault="00352147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637FDA">
                    <w:t>= 38 + 2 × 1</w:t>
                  </w:r>
                </w:p>
                <w:p w:rsidR="00637FDA" w:rsidRDefault="00352147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637FDA">
                    <w:t>= 40 m</w:t>
                  </w:r>
                </w:p>
                <w:p w:rsidR="00637FDA" w:rsidRDefault="00637FDA" w:rsidP="00467AFE">
                  <w:pPr>
                    <w:spacing w:after="0"/>
                  </w:pPr>
                </w:p>
                <w:p w:rsidR="00637FDA" w:rsidRDefault="00352147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637FDA">
                    <w:t>– širina stovarišta</w:t>
                  </w:r>
                </w:p>
                <w:p w:rsidR="00637FDA" w:rsidRDefault="00352147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637FDA">
                    <w:t>– širina složaja</w:t>
                  </w:r>
                </w:p>
                <w:p w:rsidR="00637FDA" w:rsidRPr="00B90288" w:rsidRDefault="00637FD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637FDA" w:rsidRDefault="00637FD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Dužina stovarišta</w:t>
                  </w:r>
                </w:p>
                <w:p w:rsidR="00637FDA" w:rsidRPr="00B90288" w:rsidRDefault="00637FD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637FDA" w:rsidRPr="00B90288" w:rsidRDefault="00352147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×1+5+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=8×4+8×1+5+4×5+4×1+2×6+2×1 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=83m</m:t>
                      </m:r>
                    </m:oMath>
                  </m:oMathPara>
                </w:p>
                <w:p w:rsidR="00637FDA" w:rsidRPr="00B90288" w:rsidRDefault="00637FDA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637FDA" w:rsidRDefault="00352147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637FDA">
                    <w:t>– dužina stovarišta</w:t>
                  </w:r>
                </w:p>
                <w:p w:rsidR="00637FDA" w:rsidRDefault="00352147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ss</m:t>
                        </m:r>
                      </m:sub>
                    </m:sSub>
                  </m:oMath>
                  <w:r w:rsidR="00637FDA">
                    <w:t>– broj potrebnih složajeva za skladištenje oblovine nemenjene sečenju</w:t>
                  </w:r>
                </w:p>
                <w:p w:rsidR="00637FDA" w:rsidRDefault="00352147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tlj</m:t>
                        </m:r>
                      </m:sub>
                    </m:sSub>
                  </m:oMath>
                  <w:r w:rsidR="00637FDA">
                    <w:t>– dužina trupca koji se skladišti</w:t>
                  </w:r>
                </w:p>
                <w:p w:rsidR="00637FDA" w:rsidRDefault="00352147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</m:sSub>
                  </m:oMath>
                  <w:r w:rsidR="00637FDA">
                    <w:t>– broj potrebnih složajeva za skladištenje oblovine namenjene ljuštenju</w:t>
                  </w:r>
                </w:p>
                <w:p w:rsidR="00637FDA" w:rsidRPr="00DC1FB0" w:rsidRDefault="00352147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637FDA">
                    <w:rPr>
                      <w:rFonts w:eastAsiaTheme="minorEastAsia" w:cstheme="minorHAnsi"/>
                    </w:rPr>
                    <w:t xml:space="preserve"> - dužina bazena</w:t>
                  </w:r>
                </w:p>
                <w:p w:rsidR="00637FDA" w:rsidRDefault="00352147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637FDA">
                    <w:t>– broj potrebnih bazena za čuvanje oblovine namenjene ljuštenju</w:t>
                  </w:r>
                </w:p>
                <w:p w:rsidR="00637FDA" w:rsidRPr="00B90288" w:rsidRDefault="00637FDA" w:rsidP="00467AFE">
                  <w:pPr>
                    <w:spacing w:after="0"/>
                    <w:ind w:left="142"/>
                    <w:rPr>
                      <w:sz w:val="12"/>
                      <w:szCs w:val="12"/>
                    </w:rPr>
                  </w:pPr>
                </w:p>
                <w:p w:rsidR="00637FDA" w:rsidRDefault="00637FDA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Osnos dužina : širina</w:t>
                  </w:r>
                </w:p>
                <w:p w:rsidR="00637FDA" w:rsidRPr="00B90288" w:rsidRDefault="00637FDA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637FDA" w:rsidRPr="00B90288" w:rsidRDefault="00352147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83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=2.07</m:t>
                      </m:r>
                    </m:oMath>
                  </m:oMathPara>
                </w:p>
                <w:p w:rsidR="00637FDA" w:rsidRPr="00B90288" w:rsidRDefault="00637FDA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637FDA" w:rsidRDefault="00637FDA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– dužina stovarišta</w:t>
                  </w:r>
                </w:p>
                <w:p w:rsidR="00637FDA" w:rsidRDefault="00637FDA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 – širina stovarišta</w:t>
                  </w:r>
                </w:p>
                <w:p w:rsidR="00637FDA" w:rsidRPr="00E44BDA" w:rsidRDefault="00637FDA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467AFE" w:rsidRPr="00467AFE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Crtao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Overio</w:t>
            </w:r>
          </w:p>
        </w:tc>
      </w:tr>
      <w:tr w:rsidR="00467AFE" w:rsidRPr="00467AFE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C97E94" w:rsidP="00467AF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05.03</w:t>
            </w:r>
            <w:r w:rsidR="00467AFE" w:rsidRPr="00467AFE">
              <w:rPr>
                <w:rFonts w:ascii="Calibri" w:eastAsia="Calibri" w:hAnsi="Calibri" w:cs="Times New Roman"/>
              </w:rPr>
              <w:t>.2020.</w:t>
            </w:r>
          </w:p>
        </w:tc>
        <w:tc>
          <w:tcPr>
            <w:tcW w:w="1250" w:type="pct"/>
            <w:vAlign w:val="center"/>
          </w:tcPr>
          <w:p w:rsidR="00467AFE" w:rsidRPr="00467AFE" w:rsidRDefault="00840B00" w:rsidP="00C97E9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Nikola Vranić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16FD5" w:rsidRPr="00616FD5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Tehnologija izrade sečenog furnira</w:t>
            </w:r>
          </w:p>
        </w:tc>
        <w:tc>
          <w:tcPr>
            <w:tcW w:w="556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  <w:tr w:rsidR="00616FD5" w:rsidRPr="00616FD5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  <w:sz w:val="14"/>
        </w:rPr>
      </w:pPr>
    </w:p>
    <w:p w:rsidR="00616FD5" w:rsidRPr="00616FD5" w:rsidRDefault="00352147" w:rsidP="00616FD5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35" type="#_x0000_t202" style="position:absolute;margin-left:27.9pt;margin-top:98.8pt;width:455.8pt;height:664.85pt;z-index:25167360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fKKgIAADAEAAAOAAAAZHJzL2Uyb0RvYy54bWysU81u2zAMvg/YOwi6L07SOE2MOEWXLsOA&#10;7gdo9wCyLNvCJFGTlNjZ04+S0yzbbsN0EEiR/Eh+pDZ3g1bkKJyXYEo6m0wpEYZDLU1b0q/P+zcr&#10;SnxgpmYKjCjpSXh6t339atPbQsyhA1ULRxDE+KK3Je1CsEWWed4JzfwErDBobMBpFlB1bVY71iO6&#10;Vtl8Ol1mPbjaOuDCe3x9GI10m/CbRvDwuWm8CESVFGsL6XbpruKdbTesaB2zneTnMtg/VKGZNJj0&#10;AvXAAiMHJ/+C0pI78NCECQedQdNILlIP2M1s+kc3Tx2zIvWC5Hh7ocn/P1j+6fjFEVmXdH5DiWEa&#10;Z/QshkDewkDWkZ7e+gK9niz6hQGfccypVW8fgX/zxMCuY6YV985B3wlWY3mzGJldhY44PoJU/Ueo&#10;MQ07BEhAQ+N05A7ZIIiOYzpdRhNL4fiY365WyyWaONpWi8VNvs5TDla8hFvnw3sBmkShpA5nn+DZ&#10;8dGHWA4rXlxiNg9K1nupVFJcW+2UI0eGe7JP54z+m5sypC/pOp/nCdlAjE8rpGXAPVZSY3XTeGI4&#10;KyId70yd5MCkGmWsRJkzP5GSkZwwVEOaxIX2CuoTEuZgXFv8Zih04H5Q0uPKltR/PzAnKFEfDJK+&#10;ni0WcceTsshv56i4a0t1bWGGI1RJAyWjuAvjvzhYJ9sOM41jNnCPg2pkojBOdKzqXD6uZWL2/IXi&#10;3l/ryevXR9/+BAAA//8DAFBLAwQUAAYACAAAACEAU60CM94AAAALAQAADwAAAGRycy9kb3ducmV2&#10;LnhtbEyPTU7DMBCF90jcwRokNog6lCYmIU4FSCC2LT3AJJ4mEbEdxW6T3p5hBcv3ozfflNvFDuJM&#10;U+i90/CwSkCQa7zpXavh8PV+/wQiRHQGB+9Iw4UCbKvrqxIL42e3o/M+toJHXChQQxfjWEgZmo4s&#10;hpUfyXF29JPFyHJqpZlw5nE7yHWSZNJi7/hChyO9ddR8709Ww/Fzvkvzuf6IB7XbZK/Yq9pftL69&#10;WV6eQURa4l8ZfvEZHSpmqv3JmSAGDWnK5JH9XGUguJBnagOiZiddq0eQVSn//1D9AAAA//8DAFBL&#10;AQItABQABgAIAAAAIQC2gziS/gAAAOEBAAATAAAAAAAAAAAAAAAAAAAAAABbQ29udGVudF9UeXBl&#10;c10ueG1sUEsBAi0AFAAGAAgAAAAhADj9If/WAAAAlAEAAAsAAAAAAAAAAAAAAAAALwEAAF9yZWxz&#10;Ly5yZWxzUEsBAi0AFAAGAAgAAAAhAIhmZ8oqAgAAMAQAAA4AAAAAAAAAAAAAAAAALgIAAGRycy9l&#10;Mm9Eb2MueG1sUEsBAi0AFAAGAAgAAAAhAFOtAjPeAAAACwEAAA8AAAAAAAAAAAAAAAAAhAQAAGRy&#10;cy9kb3ducmV2LnhtbFBLBQYAAAAABAAEAPMAAACPBQAAAAA=&#10;" stroked="f">
            <v:textbox>
              <w:txbxContent>
                <w:p w:rsidR="00637FDA" w:rsidRPr="004533CE" w:rsidRDefault="00637FDA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sz w:val="24"/>
                      <w:szCs w:val="24"/>
                    </w:rPr>
                  </w:pPr>
                  <w:r w:rsidRPr="004533CE">
                    <w:rPr>
                      <w:sz w:val="24"/>
                      <w:szCs w:val="24"/>
                    </w:rPr>
                    <w:t>Zadatak</w:t>
                  </w:r>
                </w:p>
                <w:p w:rsidR="00637FDA" w:rsidRDefault="00637FDA" w:rsidP="00616FD5">
                  <w:pPr>
                    <w:pStyle w:val="ListParagraph"/>
                    <w:spacing w:after="0"/>
                    <w:ind w:left="1080" w:hanging="371"/>
                  </w:pPr>
                  <w:r>
                    <w:t>Napraviti tabelarni pregled iskorišćenja sirovine po fazama rada</w:t>
                  </w:r>
                </w:p>
                <w:p w:rsidR="00637FDA" w:rsidRPr="00B90288" w:rsidRDefault="00637FDA" w:rsidP="00616FD5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Ind w:w="1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73"/>
                    <w:gridCol w:w="1440"/>
                    <w:gridCol w:w="4026"/>
                  </w:tblGrid>
                  <w:tr w:rsidR="00637FDA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637FDA" w:rsidRPr="00E5225D" w:rsidRDefault="00637FDA" w:rsidP="00C97E94">
                        <w:pPr>
                          <w:ind w:firstLine="284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1.1 </w:t>
                        </w:r>
                        <w:r w:rsidRPr="00E5225D">
                          <w:rPr>
                            <w:rFonts w:eastAsiaTheme="minorEastAsia"/>
                          </w:rPr>
                          <w:t>Tehnološka karta</w:t>
                        </w:r>
                      </w:p>
                    </w:tc>
                    <w:tc>
                      <w:tcPr>
                        <w:tcW w:w="1440" w:type="dxa"/>
                        <w:vMerge w:val="restart"/>
                      </w:tcPr>
                      <w:p w:rsidR="00637FDA" w:rsidRPr="00425EE4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 w:val="restart"/>
                      </w:tcPr>
                      <w:p w:rsidR="00637FDA" w:rsidRDefault="00637FDA" w:rsidP="00616FD5">
                        <w:pPr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:rsidR="00637FDA" w:rsidRPr="00C0236E" w:rsidRDefault="00637FDA" w:rsidP="00616FD5">
                        <w:pPr>
                          <w:rPr>
                            <w:rFonts w:eastAsiaTheme="minorEastAsia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37FDA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637FDA" w:rsidRPr="00425EE4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425EE4">
                          <w:rPr>
                            <w:rFonts w:eastAsiaTheme="minorEastAsia"/>
                          </w:rPr>
                          <w:t>Stovarište oblovine</w:t>
                        </w:r>
                      </w:p>
                      <w:p w:rsidR="00637FDA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637FDA" w:rsidRPr="00425EE4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637FDA" w:rsidRPr="00C0236E" w:rsidRDefault="00637FDA" w:rsidP="00616FD5">
                        <w:pPr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637FDA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637FDA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Mehanička prerada</w:t>
                        </w:r>
                      </w:p>
                      <w:p w:rsidR="00637FDA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637FDA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637FDA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637FDA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637FDA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Hidrotermička obrada</w:t>
                        </w:r>
                      </w:p>
                      <w:p w:rsidR="00637FDA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637FDA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637FDA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637FDA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637FDA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Sečenje furnira</w:t>
                        </w:r>
                      </w:p>
                      <w:p w:rsidR="00637FDA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637FDA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637FDA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637FDA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637FDA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Sušenje</w:t>
                        </w:r>
                      </w:p>
                      <w:p w:rsidR="00637FDA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637FDA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637FDA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637FDA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637FDA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Obrada paketa na mskazama</w:t>
                        </w:r>
                      </w:p>
                      <w:p w:rsidR="00637FDA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637FDA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637FDA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637FDA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637FDA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Vezivanje</w:t>
                        </w:r>
                      </w:p>
                      <w:p w:rsidR="00637FDA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637FDA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637FDA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637FDA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637FDA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Merenje i obeležavanje</w:t>
                        </w:r>
                      </w:p>
                      <w:p w:rsidR="00637FDA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637FDA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637FDA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637FDA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637FDA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Magacin</w:t>
                        </w:r>
                      </w:p>
                      <w:p w:rsidR="00637FDA" w:rsidRDefault="00637FDA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  <w:p w:rsidR="00637FDA" w:rsidRPr="004533CE" w:rsidRDefault="00637FDA" w:rsidP="00C97E94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425" w:hanging="283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 w:rsidRPr="004533CE">
                          <w:rPr>
                            <w:rFonts w:eastAsiaTheme="minorEastAsia"/>
                            <w:sz w:val="24"/>
                            <w:szCs w:val="24"/>
                          </w:rPr>
                          <w:t>Osnovni podaci</w:t>
                        </w:r>
                      </w:p>
                      <w:p w:rsidR="00637FDA" w:rsidRDefault="00637FDA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Godišnja količina oblovine</w:t>
                        </w:r>
                      </w:p>
                      <w:p w:rsidR="00637FDA" w:rsidRDefault="00352147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DE74FF">
                          <w:rPr>
                            <w:rFonts w:eastAsiaTheme="minorEastAsia" w:cstheme="minorHAnsi"/>
                          </w:rPr>
                          <w:t xml:space="preserve"> = 12598.41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</m:oMath>
                      </w:p>
                      <w:p w:rsidR="00637FDA" w:rsidRDefault="00637FDA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radnih dana</w:t>
                        </w:r>
                      </w:p>
                      <w:p w:rsidR="00637FDA" w:rsidRDefault="00637FDA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n </w:t>
                        </w:r>
                        <w:r>
                          <w:rPr>
                            <w:rFonts w:eastAsiaTheme="minorEastAsia" w:cstheme="minorHAnsi"/>
                          </w:rPr>
                          <w:t>= 260</w:t>
                        </w:r>
                      </w:p>
                      <w:p w:rsidR="00637FDA" w:rsidRDefault="00637FDA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smena</w:t>
                        </w:r>
                      </w:p>
                      <w:p w:rsidR="00637FDA" w:rsidRPr="004533CE" w:rsidRDefault="00637FDA" w:rsidP="00C97E94">
                        <w:pPr>
                          <w:ind w:left="851" w:right="-1196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s </w:t>
                        </w:r>
                        <w:r>
                          <w:rPr>
                            <w:rFonts w:eastAsiaTheme="minorEastAsia" w:cstheme="minorHAnsi"/>
                          </w:rPr>
                          <w:t>= 2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637FDA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637FDA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</w:tbl>
                <w:p w:rsidR="00637FDA" w:rsidRPr="004533CE" w:rsidRDefault="00637FDA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rFonts w:eastAsiaTheme="minorEastAsia"/>
                      <w:sz w:val="24"/>
                      <w:szCs w:val="24"/>
                    </w:rPr>
                  </w:pPr>
                  <w:r w:rsidRPr="004533CE">
                    <w:rPr>
                      <w:rFonts w:eastAsiaTheme="minorEastAsia"/>
                      <w:sz w:val="24"/>
                      <w:szCs w:val="24"/>
                    </w:rPr>
                    <w:t>Proračun</w:t>
                  </w:r>
                </w:p>
                <w:p w:rsidR="00637FDA" w:rsidRDefault="00637FD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tbl>
                  <w:tblPr>
                    <w:tblStyle w:val="TableGrid"/>
                    <w:tblW w:w="8551" w:type="dxa"/>
                    <w:jc w:val="center"/>
                    <w:tblLayout w:type="fixed"/>
                    <w:tblLook w:val="04A0"/>
                  </w:tblPr>
                  <w:tblGrid>
                    <w:gridCol w:w="1287"/>
                    <w:gridCol w:w="1330"/>
                    <w:gridCol w:w="662"/>
                    <w:gridCol w:w="997"/>
                    <w:gridCol w:w="1140"/>
                    <w:gridCol w:w="713"/>
                    <w:gridCol w:w="1140"/>
                    <w:gridCol w:w="1282"/>
                  </w:tblGrid>
                  <w:tr w:rsidR="00637FDA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Merge w:val="restart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Faza rada - operacije</w:t>
                        </w:r>
                      </w:p>
                    </w:tc>
                    <w:tc>
                      <w:tcPr>
                        <w:tcW w:w="2799" w:type="dxa"/>
                        <w:gridSpan w:val="3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Otpada</w:t>
                        </w:r>
                      </w:p>
                    </w:tc>
                    <w:tc>
                      <w:tcPr>
                        <w:tcW w:w="3135" w:type="dxa"/>
                        <w:gridSpan w:val="3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Ostaje</w:t>
                        </w:r>
                      </w:p>
                    </w:tc>
                  </w:tr>
                  <w:tr w:rsidR="00637FDA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659" w:type="dxa"/>
                        <w:gridSpan w:val="2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  <w:tc>
                      <w:tcPr>
                        <w:tcW w:w="1853" w:type="dxa"/>
                        <w:gridSpan w:val="2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</w:tr>
                  <w:tr w:rsidR="00637FDA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637FDA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637FDA" w:rsidRPr="00C97E94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Mehaničkapriprema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Prizmiranje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3,634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1889,761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20,593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637FDA" w:rsidRPr="007942D9" w:rsidRDefault="00A7465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10708,648</w:t>
                        </w:r>
                      </w:p>
                    </w:tc>
                  </w:tr>
                  <w:tr w:rsidR="00637FDA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Čišćenje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637FDA" w:rsidRPr="007942D9" w:rsidRDefault="00DE74FF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0,484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251,968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20,109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637FDA" w:rsidRPr="007942D9" w:rsidRDefault="00A7465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10456,68</w:t>
                        </w:r>
                      </w:p>
                    </w:tc>
                  </w:tr>
                  <w:tr w:rsidR="00637FDA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637FDA" w:rsidRPr="00C97E94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Sečenje furnira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h1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0,605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314,96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80.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19,503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637FDA" w:rsidRPr="007942D9" w:rsidRDefault="00A7465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10141,72</w:t>
                        </w:r>
                      </w:p>
                    </w:tc>
                  </w:tr>
                  <w:tr w:rsidR="00637FDA" w:rsidRPr="007942D9" w:rsidTr="00616FD5">
                    <w:trPr>
                      <w:trHeight w:val="434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h2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637FDA" w:rsidRPr="007942D9" w:rsidRDefault="00DE74FF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2,907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1511,809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68.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16,353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637FDA" w:rsidRPr="007942D9" w:rsidRDefault="00A7465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8503,926</w:t>
                        </w:r>
                      </w:p>
                    </w:tc>
                  </w:tr>
                  <w:tr w:rsidR="00637FDA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Sušenje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2,107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1096,061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59.</w:t>
                        </w:r>
                        <w:r w:rsidRPr="007942D9">
                          <w:rPr>
                            <w:rFonts w:eastAsiaTheme="minorEastAsia"/>
                          </w:rPr>
                          <w:t>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14,488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637FDA" w:rsidRPr="007942D9" w:rsidRDefault="00A7465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7533,849</w:t>
                        </w:r>
                      </w:p>
                    </w:tc>
                  </w:tr>
                  <w:tr w:rsidR="00637FDA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4,239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2204,721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10,345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637FDA" w:rsidRPr="007942D9" w:rsidRDefault="00A7465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5379.521</w:t>
                        </w:r>
                      </w:p>
                    </w:tc>
                  </w:tr>
                  <w:tr w:rsidR="00637FDA" w:rsidRPr="007942D9" w:rsidTr="00616FD5">
                    <w:trPr>
                      <w:trHeight w:val="5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UKUPNO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57.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13,979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7269,282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637FDA" w:rsidRPr="007942D9" w:rsidRDefault="00637FDA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637FDA" w:rsidRPr="007942D9" w:rsidRDefault="00DE74FF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10,345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637FDA" w:rsidRPr="007942D9" w:rsidRDefault="00A7465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5379.521</w:t>
                        </w:r>
                      </w:p>
                    </w:tc>
                  </w:tr>
                </w:tbl>
                <w:p w:rsidR="00637FDA" w:rsidRPr="007942D9" w:rsidRDefault="00637FD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616FD5" w:rsidRPr="00616FD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Overio</w:t>
            </w:r>
          </w:p>
        </w:tc>
      </w:tr>
      <w:tr w:rsidR="00616FD5" w:rsidRPr="00616FD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05.03.2020.</w:t>
            </w:r>
          </w:p>
        </w:tc>
        <w:tc>
          <w:tcPr>
            <w:tcW w:w="1250" w:type="pct"/>
            <w:vAlign w:val="center"/>
          </w:tcPr>
          <w:p w:rsidR="00616FD5" w:rsidRPr="00616FD5" w:rsidRDefault="00840B00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Nikola Vranić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352147" w:rsidP="00616FD5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36" type="#_x0000_t202" style="position:absolute;margin-left:0;margin-top:99.25pt;width:453.55pt;height:724.75pt;z-index:25167564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VOKwIAADEEAAAOAAAAZHJzL2Uyb0RvYy54bWysU81u2zAMvg/YOwi6L3a8pE2NOEWXLsOA&#10;7gdo9wCyLNvCJFGTlNjZ04+S0zTbbsN0EEiR/Eh+pNa3o1bkIJyXYCo6n+WUCMOhkaar6Len3ZsV&#10;JT4w0zAFRlT0KDy93bx+tR5sKQroQTXCEQQxvhxsRfsQbJllnvdCMz8DKwwaW3CaBVRdlzWODYiu&#10;VVbk+VU2gGusAy68x9f7yUg3Cb9tBQ9f2taLQFRFsbaQbpfuOt7ZZs3KzjHbS34qg/1DFZpJg0nP&#10;UPcsMLJ38i8oLbkDD22YcdAZtK3kIvWA3czzP7p57JkVqRckx9szTf7/wfLPh6+OyKaiRUGJYRpn&#10;9CTGQN7BSK4jPYP1JXo9WvQLIz7jmFOr3j4A/+6JgW3PTCfunIOhF6zB8uYxMrsInXB8BKmHT9Bg&#10;GrYPkIDG1unIHbJBEB3HdDyPJpbC8XF5fZXnqyUlHG03Rb54WyxTDlY+h1vnwwcBmkShog5nn+DZ&#10;4cGHWA4rn11iNg9KNjupVFJcV2+VIweGe7JL54T+m5syZMD0S8wdowzE+LRCWgbcYyV1RVd5PDGc&#10;lZGO96ZJcmBSTTJWosyJn0jJRE4Y6zFNYp6CI3k1NEdkzMG0t/jPUOjB/aRkwJ2tqP+xZ05Qoj4a&#10;ZP1mvljEJU/KYnldoOIuLfWlhRmOUBUNlEziNkwfY2+d7HrMNM3ZwB1OqpWJw5eqTvXjXiZqT38o&#10;Lv6lnrxefvrmFwAAAP//AwBQSwMEFAAGAAgAAAAhACcn4Q3dAAAACQEAAA8AAABkcnMvZG93bnJl&#10;di54bWxMj81OwzAQhO9IvIO1SFwQtYva/BGnAiQQ15Y+wCbeJhGxHcVuk749ywmOOzOa/abcLXYQ&#10;F5pC752G9UqBINd407tWw/Hr/TEDESI6g4N3pOFKAXbV7U2JhfGz29PlEFvBJS4UqKGLcSykDE1H&#10;FsPKj+TYO/nJYuRzaqWZcOZyO8gnpRJpsXf8ocOR3jpqvg9nq+H0OT9s87n+iMd0v0lesU9rf9X6&#10;/m55eQYRaYl/YfjFZ3SomKn2Z2eCGDTwkMhqnm1BsJ2rdA2iZiXZZApkVcr/C6ofAAAA//8DAFBL&#10;AQItABQABgAIAAAAIQC2gziS/gAAAOEBAAATAAAAAAAAAAAAAAAAAAAAAABbQ29udGVudF9UeXBl&#10;c10ueG1sUEsBAi0AFAAGAAgAAAAhADj9If/WAAAAlAEAAAsAAAAAAAAAAAAAAAAALwEAAF9yZWxz&#10;Ly5yZWxzUEsBAi0AFAAGAAgAAAAhAPKSZU4rAgAAMQQAAA4AAAAAAAAAAAAAAAAALgIAAGRycy9l&#10;Mm9Eb2MueG1sUEsBAi0AFAAGAAgAAAAhACcn4Q3dAAAACQEAAA8AAAAAAAAAAAAAAAAAhQQAAGRy&#10;cy9kb3ducmV2LnhtbFBLBQYAAAAABAAEAPMAAACPBQAAAAA=&#10;" stroked="f">
            <v:textbox>
              <w:txbxContent>
                <w:p w:rsidR="00637FDA" w:rsidRPr="00497B09" w:rsidRDefault="00637FDA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</w:pPr>
                  <w:r w:rsidRPr="00497B09">
                    <w:t>Zadatak</w:t>
                  </w:r>
                </w:p>
                <w:p w:rsidR="00637FDA" w:rsidRDefault="00637FDA" w:rsidP="00616FD5">
                  <w:pPr>
                    <w:pStyle w:val="ListParagraph"/>
                    <w:spacing w:after="0" w:line="240" w:lineRule="auto"/>
                    <w:ind w:left="284" w:firstLine="283"/>
                    <w:jc w:val="both"/>
                    <w:rPr>
                      <w:rFonts w:eastAsiaTheme="minorEastAsia"/>
                    </w:rPr>
                  </w:pPr>
                  <w:r>
                    <w:t xml:space="preserve">Izračunati proizvodnost furnirskog noža polazeći od oblika fliča izračunati horizontalno i vertikalno </w:t>
                  </w:r>
                  <w:r w:rsidRPr="0034645C">
                    <w:t xml:space="preserve">rasojanje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 xml:space="preserve"> i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oMath>
                  <w:r w:rsidRPr="0034645C">
                    <w:rPr>
                      <w:rFonts w:eastAsiaTheme="minorEastAsia"/>
                    </w:rPr>
                    <w:t xml:space="preserve"> između noža i pritisne grede.</w:t>
                  </w:r>
                </w:p>
                <w:p w:rsidR="00637FDA" w:rsidRDefault="00637FDA" w:rsidP="00616FD5">
                  <w:pPr>
                    <w:spacing w:after="0" w:line="240" w:lineRule="auto"/>
                    <w:jc w:val="both"/>
                  </w:pPr>
                </w:p>
                <w:p w:rsidR="00637FDA" w:rsidRPr="00CC10FD" w:rsidRDefault="00637FDA" w:rsidP="00616FD5">
                  <w:pPr>
                    <w:spacing w:after="0" w:line="240" w:lineRule="auto"/>
                    <w:ind w:left="360" w:hanging="218"/>
                    <w:jc w:val="both"/>
                  </w:pPr>
                  <w:r w:rsidRPr="00CC10FD">
                    <w:t>1.1Polazni podaci</w:t>
                  </w:r>
                </w:p>
                <w:p w:rsidR="00637FDA" w:rsidRDefault="00637FDA" w:rsidP="00616FD5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G</w:t>
                  </w:r>
                  <w:r w:rsidRPr="0034645C">
                    <w:rPr>
                      <w:rFonts w:eastAsiaTheme="minorEastAsia"/>
                    </w:rPr>
                    <w:t>odišnjakoličinafličeva koja dolazi na sečenje</w:t>
                  </w:r>
                </w:p>
                <w:p w:rsidR="00637FDA" w:rsidRPr="00CC10FD" w:rsidRDefault="00352147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''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=10456.68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637FDA" w:rsidRDefault="00637FDA" w:rsidP="00616FD5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radnih dana godišnje</w:t>
                  </w:r>
                </w:p>
                <w:p w:rsidR="00637FDA" w:rsidRPr="00CC10FD" w:rsidRDefault="00637FDA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  <m:r>
                      <w:rPr>
                        <w:rFonts w:ascii="Cambria Math" w:eastAsiaTheme="minorEastAsia" w:hAnsi="Cambria Math"/>
                      </w:rPr>
                      <m:t>=260</m:t>
                    </m:r>
                  </m:oMath>
                  <w:r w:rsidRPr="00CC10FD">
                    <w:rPr>
                      <w:rFonts w:eastAsiaTheme="minorEastAsia"/>
                    </w:rPr>
                    <w:t xml:space="preserve"> dana</w:t>
                  </w:r>
                </w:p>
                <w:p w:rsidR="00637FDA" w:rsidRDefault="00637FDA" w:rsidP="00616FD5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smena</w:t>
                  </w:r>
                </w:p>
                <w:p w:rsidR="00637FDA" w:rsidRPr="00CC10FD" w:rsidRDefault="00637FDA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</m:t>
                      </m:r>
                      <m:r>
                        <w:rPr>
                          <w:rFonts w:ascii="Cambria Math" w:eastAsiaTheme="minorEastAsia" w:hAnsi="Cambria Math"/>
                        </w:rPr>
                        <m:t>=2</m:t>
                      </m:r>
                    </m:oMath>
                  </m:oMathPara>
                </w:p>
                <w:p w:rsidR="00637FDA" w:rsidRDefault="00637FDA" w:rsidP="00616FD5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D</w:t>
                  </w:r>
                  <w:r w:rsidRPr="0034645C">
                    <w:rPr>
                      <w:rFonts w:eastAsiaTheme="minorEastAsia"/>
                    </w:rPr>
                    <w:t>ebljina furnira</w:t>
                  </w:r>
                </w:p>
                <w:p w:rsidR="00637FDA" w:rsidRPr="00CC10FD" w:rsidRDefault="00637FDA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s=0,5 mm</m:t>
                      </m:r>
                    </m:oMath>
                  </m:oMathPara>
                </w:p>
                <w:p w:rsidR="00637FDA" w:rsidRDefault="00637FDA" w:rsidP="00616FD5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hodova furnirskog noža</w:t>
                  </w:r>
                  <w:r>
                    <w:rPr>
                      <w:rFonts w:eastAsiaTheme="minorEastAsia"/>
                    </w:rPr>
                    <w:t xml:space="preserve"> (30-60)</w:t>
                  </w:r>
                </w:p>
                <w:p w:rsidR="00637FDA" w:rsidRPr="00C26A1A" w:rsidRDefault="00A7465C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n=40 kom/min</m:t>
                      </m:r>
                    </m:oMath>
                  </m:oMathPara>
                </w:p>
                <w:p w:rsidR="00637FDA" w:rsidRDefault="00637FDA" w:rsidP="00616FD5">
                  <w:pPr>
                    <w:pStyle w:val="ListParagraph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rocenat iskorišćenja</w:t>
                  </w:r>
                </w:p>
                <w:p w:rsidR="00637FDA" w:rsidRPr="00C26A1A" w:rsidRDefault="00637FDA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a=42,3 %</m:t>
                      </m:r>
                    </m:oMath>
                  </m:oMathPara>
                </w:p>
                <w:p w:rsidR="00637FDA" w:rsidRDefault="00637FDA" w:rsidP="00616FD5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</w:t>
                  </w:r>
                  <w:r w:rsidRPr="0034645C">
                    <w:rPr>
                      <w:rFonts w:eastAsiaTheme="minorEastAsia"/>
                    </w:rPr>
                    <w:t>rednji prečnik hrastovine</w:t>
                  </w:r>
                </w:p>
                <w:p w:rsidR="00637FDA" w:rsidRPr="00C26A1A" w:rsidRDefault="00352147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=51 cm</m:t>
                      </m:r>
                    </m:oMath>
                  </m:oMathPara>
                </w:p>
                <w:p w:rsidR="00637FDA" w:rsidRDefault="00637FDA" w:rsidP="00616FD5">
                  <w:pPr>
                    <w:pStyle w:val="ListParagraph"/>
                    <w:numPr>
                      <w:ilvl w:val="1"/>
                      <w:numId w:val="19"/>
                    </w:numPr>
                    <w:spacing w:after="0" w:line="240" w:lineRule="auto"/>
                    <w:ind w:left="709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ad prečnika hrastovine</w:t>
                  </w:r>
                </w:p>
                <w:p w:rsidR="00637FDA" w:rsidRPr="00C26A1A" w:rsidRDefault="00352147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=0,5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637FDA" w:rsidRDefault="00637FDA" w:rsidP="00616FD5">
                  <w:pPr>
                    <w:spacing w:after="0" w:line="240" w:lineRule="auto"/>
                    <w:ind w:hanging="720"/>
                    <w:rPr>
                      <w:rFonts w:eastAsiaTheme="minorEastAsia"/>
                    </w:rPr>
                  </w:pPr>
                </w:p>
                <w:p w:rsidR="00637FDA" w:rsidRPr="007745C3" w:rsidRDefault="00637FDA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Proračun</w:t>
                  </w:r>
                </w:p>
                <w:p w:rsidR="00637FDA" w:rsidRPr="007745C3" w:rsidRDefault="00637FDA" w:rsidP="00616FD5">
                  <w:pPr>
                    <w:pStyle w:val="ListParagraph"/>
                    <w:spacing w:after="0" w:line="240" w:lineRule="auto"/>
                    <w:ind w:left="0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2.1.</w:t>
                  </w:r>
                  <w:r>
                    <w:rPr>
                      <w:rFonts w:eastAsiaTheme="minorEastAsia"/>
                    </w:rPr>
                    <w:t>Iz</w:t>
                  </w:r>
                  <w:r w:rsidRPr="007745C3">
                    <w:rPr>
                      <w:rFonts w:eastAsiaTheme="minorEastAsia"/>
                    </w:rPr>
                    <w:t xml:space="preserve">ačunati srednju širinu lista furnira za datu srednji prečnik, ako je minimalna širina list furnira 10 cm, a list srednje širine se nalazi na ¼ visine fliča. </w:t>
                  </w:r>
                </w:p>
                <w:p w:rsidR="00637FDA" w:rsidRPr="00104359" w:rsidRDefault="00637FDA" w:rsidP="00616FD5">
                  <w:pPr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637FDA" w:rsidRDefault="00637FDA" w:rsidP="00616FD5">
                  <w:pPr>
                    <w:rPr>
                      <w:rFonts w:eastAsiaTheme="minorEastAsia"/>
                    </w:rPr>
                  </w:pPr>
                </w:p>
                <w:p w:rsidR="00637FDA" w:rsidRDefault="00637FDA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5426015" cy="2379661"/>
                        <wp:effectExtent l="0" t="0" r="3810" b="1905"/>
                        <wp:docPr id="12" name="Picture 12" descr="C:\Users\ZLOstoja\Desktop\list srednje sir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ZLOstoja\Desktop\list srednje sir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8618" cy="2385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7FDA" w:rsidRDefault="00637FDA" w:rsidP="00616FD5">
                  <w:pPr>
                    <w:rPr>
                      <w:rFonts w:eastAsiaTheme="minorEastAsia"/>
                    </w:rPr>
                  </w:pPr>
                </w:p>
                <w:p w:rsidR="00637FDA" w:rsidRPr="007745C3" w:rsidRDefault="00352147" w:rsidP="00616FD5">
                  <w:pPr>
                    <w:rPr>
                      <w:rFonts w:eastAsiaTheme="minorEastAsia"/>
                      <w:noProof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=5mm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 xml:space="preserve">  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=25mm</m:t>
                      </m:r>
                    </m:oMath>
                  </m:oMathPara>
                </w:p>
                <w:p w:rsidR="00637FDA" w:rsidRPr="00104359" w:rsidRDefault="00637FDA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637FDA" w:rsidRPr="00104359" w:rsidRDefault="00637FDA" w:rsidP="00616FD5">
                  <w:pPr>
                    <w:ind w:left="708"/>
                    <w:rPr>
                      <w:rFonts w:eastAsiaTheme="minorEastAsia"/>
                      <w:noProof/>
                    </w:rPr>
                  </w:pPr>
                </w:p>
                <w:p w:rsidR="00637FDA" w:rsidRPr="00104359" w:rsidRDefault="00637FDA" w:rsidP="00616FD5">
                  <w:pPr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637FDA" w:rsidRDefault="00637FDA" w:rsidP="00616FD5">
                  <w:pPr>
                    <w:spacing w:after="0" w:line="240" w:lineRule="auto"/>
                    <w:jc w:val="both"/>
                  </w:pPr>
                </w:p>
                <w:p w:rsidR="00637FDA" w:rsidRDefault="00637FDA" w:rsidP="00616FD5">
                  <w:pPr>
                    <w:spacing w:after="0" w:line="240" w:lineRule="auto"/>
                    <w:jc w:val="both"/>
                  </w:pPr>
                </w:p>
                <w:p w:rsidR="00637FDA" w:rsidRDefault="00637FDA" w:rsidP="00616FD5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616FD5" w:rsidRPr="00616FD5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352147" w:rsidP="00616FD5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37" type="#_x0000_t202" style="position:absolute;margin-left:0;margin-top:99.25pt;width:453.55pt;height:701pt;z-index:25167769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uOKgIAADEEAAAOAAAAZHJzL2Uyb0RvYy54bWysU9tu2zAMfR+wfxD0vviCpEmMOEWXLsOA&#10;rhvQ7gNkWbaFyaImKbGzrx8lp2nQvQ3TgyCK1NHhIbm5HXtFjsI6Cbqk2SylRGgOtdRtSX887z+s&#10;KHGe6Zop0KKkJ+Ho7fb9u81gCpFDB6oWliCIdsVgStp5b4okcbwTPXMzMEKjswHbM4+mbZPasgHR&#10;e5XkaXqTDGBrY4EL5/D2fnLSbcRvGsH9t6ZxwhNVUuTm427jXoU92W5Y0VpmOsnPNNg/sOiZ1Pjp&#10;BeqeeUYOVv4F1UtuwUHjZxz6BJpGchFzwGyy9E02Tx0zIuaC4jhzkcn9P1j+ePxuiaxLmmeUaNZj&#10;jZ7F6MlHGMk8yDMYV2DUk8E4P+I1ljmm6swD8J+OaNh1TLfizloYOsFqpJeFl8nV0wnHBZBq+Ao1&#10;fsMOHiLQ2Ng+aIdqEETHMp0upQlUOF4uljdpulpQwtG3Wqf5Mo3FS1jx8txY5z8L6Ek4lNRi7SM8&#10;Oz44H+iw4iUk/OZAyXovlYqGbaudsuTIsE/2ccUM3oQpTYaSrhf5IiJrCO9jC/XSYx8r2SO7NKyp&#10;s4Icn3QdQzyTajojE6XP+gRJJnH8WI2xEllUL4hXQX1CxSxMfYtzhocO7G9KBuzZkrpfB2YFJeqL&#10;RtXX2Xwemjwa88UyR8Nee6prD9McoUrqKZmOOz8NxsFY2Xb401RnDXdYqUZGDV9ZnfljX0ZpzzMU&#10;Gv/ajlGvk779AwAA//8DAFBLAwQUAAYACAAAACEAlHhJvN0AAAAJAQAADwAAAGRycy9kb3ducmV2&#10;LnhtbEyPzU7DMBCE70i8g7VIXBC1i0jShDgVIIG49ucBNrGbRMTrKHab9O1ZTnDcmdHsN+V2cYO4&#10;2Cn0njSsVwqEpcabnloNx8PH4wZEiEgGB09Ww9UG2Fa3NyUWxs+0s5d9bAWXUChQQxfjWEgZms46&#10;DCs/WmLv5CeHkc+plWbCmcvdIJ+USqXDnvhDh6N972zzvT87Daev+SHJ5/ozHrPdc/qGfVb7q9b3&#10;d8vrC4hol/gXhl98RoeKmWp/JhPEoIGHRFbzTQKC7VxlaxA1K6lSCciqlP8XVD8AAAD//wMAUEsB&#10;Ai0AFAAGAAgAAAAhALaDOJL+AAAA4QEAABMAAAAAAAAAAAAAAAAAAAAAAFtDb250ZW50X1R5cGVz&#10;XS54bWxQSwECLQAUAAYACAAAACEAOP0h/9YAAACUAQAACwAAAAAAAAAAAAAAAAAvAQAAX3JlbHMv&#10;LnJlbHNQSwECLQAUAAYACAAAACEA5r37jioCAAAxBAAADgAAAAAAAAAAAAAAAAAuAgAAZHJzL2Uy&#10;b0RvYy54bWxQSwECLQAUAAYACAAAACEAlHhJvN0AAAAJAQAADwAAAAAAAAAAAAAAAACEBAAAZHJz&#10;L2Rvd25yZXYueG1sUEsFBgAAAAAEAAQA8wAAAI4FAAAAAA==&#10;" stroked="f">
            <v:textbox>
              <w:txbxContent>
                <w:p w:rsidR="00637FDA" w:rsidRDefault="00637FD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7974EE">
                    <w:rPr>
                      <w:rFonts w:eastAsiaTheme="minorEastAsia"/>
                    </w:rPr>
                    <w:t>2.2. Prečnik na tanjem kraju</w:t>
                  </w:r>
                </w:p>
                <w:p w:rsidR="00637FDA" w:rsidRDefault="00637FD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637FDA" w:rsidRDefault="00352147" w:rsidP="004907C4">
                  <w:pPr>
                    <w:spacing w:after="0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tr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sub>
                      </m:sSub>
                    </m:oMath>
                  </m:oMathPara>
                </w:p>
                <w:p w:rsidR="00637FDA" w:rsidRDefault="00352147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=51-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</w:rPr>
                        <m:t>∙0,5</m:t>
                      </m:r>
                    </m:oMath>
                  </m:oMathPara>
                </w:p>
                <w:p w:rsidR="00637FDA" w:rsidRDefault="00352147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 =</m:t>
                        </m:r>
                      </m:sub>
                    </m:sSub>
                  </m:oMath>
                  <w:r w:rsidR="00A7465C">
                    <w:rPr>
                      <w:rFonts w:eastAsiaTheme="minorEastAsia"/>
                    </w:rPr>
                    <w:t xml:space="preserve"> 50</w:t>
                  </w:r>
                  <w:r w:rsidR="00637FDA">
                    <w:rPr>
                      <w:rFonts w:eastAsiaTheme="minorEastAsia"/>
                    </w:rPr>
                    <w:t xml:space="preserve"> cm</w:t>
                  </w:r>
                </w:p>
                <w:p w:rsidR="00637FDA" w:rsidRPr="004D153A" w:rsidRDefault="00352147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637FDA" w:rsidRPr="004D153A">
                    <w:rPr>
                      <w:rFonts w:eastAsiaTheme="minorEastAsia"/>
                    </w:rPr>
                    <w:t>- srednji prečnik hrastovine (cm)</w:t>
                  </w:r>
                </w:p>
                <w:p w:rsidR="00637FDA" w:rsidRPr="004D153A" w:rsidRDefault="00352147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="00637FDA" w:rsidRPr="004D153A">
                    <w:rPr>
                      <w:rFonts w:eastAsiaTheme="minorEastAsia"/>
                    </w:rPr>
                    <w:t xml:space="preserve"> - dužina oblovine (m)</w:t>
                  </w:r>
                </w:p>
                <w:p w:rsidR="00637FDA" w:rsidRDefault="00352147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sub>
                    </m:sSub>
                  </m:oMath>
                  <w:r w:rsidR="00637FDA" w:rsidRPr="004D153A">
                    <w:rPr>
                      <w:rFonts w:eastAsiaTheme="minorEastAsia"/>
                    </w:rPr>
                    <w:t>- pad prečnika hrastovine cm⁄m^'</w:t>
                  </w:r>
                </w:p>
                <w:p w:rsidR="00637FDA" w:rsidRDefault="00637FDA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</w:p>
                <w:p w:rsidR="00637FDA" w:rsidRDefault="00637FD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4D153A">
                    <w:rPr>
                      <w:rFonts w:eastAsiaTheme="minorEastAsia"/>
                    </w:rPr>
                    <w:t xml:space="preserve">2.3. </w:t>
                  </w:r>
                  <w:r>
                    <w:rPr>
                      <w:rFonts w:eastAsiaTheme="minorEastAsia"/>
                    </w:rPr>
                    <w:t>Visina furnira</w:t>
                  </w:r>
                </w:p>
                <w:p w:rsidR="00637FDA" w:rsidRDefault="00637FD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637FDA" w:rsidRPr="00EF2060" w:rsidRDefault="00637FDA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min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</m:e>
                      </m:rad>
                    </m:oMath>
                  </m:oMathPara>
                </w:p>
                <w:p w:rsidR="00637FDA" w:rsidRPr="00EF2060" w:rsidRDefault="00637FDA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500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637FDA" w:rsidRPr="00EF2060" w:rsidRDefault="00637FDA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H=489.898 mm</m:t>
                      </m:r>
                    </m:oMath>
                  </m:oMathPara>
                </w:p>
                <w:p w:rsidR="00637FDA" w:rsidRPr="00EF2060" w:rsidRDefault="00352147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637FDA" w:rsidRPr="00EF2060">
                    <w:rPr>
                      <w:rFonts w:eastAsiaTheme="minorEastAsia"/>
                    </w:rPr>
                    <w:t>– srednji prečnik hrastovine (mm)</w:t>
                  </w:r>
                </w:p>
                <w:p w:rsidR="00637FDA" w:rsidRDefault="00637FDA" w:rsidP="00616FD5">
                  <w:pPr>
                    <w:spacing w:after="0"/>
                    <w:rPr>
                      <w:rFonts w:eastAsiaTheme="minorEastAsia"/>
                    </w:rPr>
                  </w:pPr>
                  <w:r w:rsidRPr="00EF2060">
                    <w:rPr>
                      <w:rFonts w:eastAsiaTheme="minorEastAsia"/>
                    </w:rPr>
                    <w:t>H - visina fliča (mm)</w:t>
                  </w:r>
                </w:p>
                <w:p w:rsidR="00637FDA" w:rsidRPr="00253EB7" w:rsidRDefault="00352147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mon-</m:t>
                        </m:r>
                      </m:sub>
                    </m:sSub>
                  </m:oMath>
                  <w:r w:rsidR="00637FDA">
                    <w:rPr>
                      <w:rFonts w:eastAsiaTheme="minorEastAsia"/>
                    </w:rPr>
                    <w:t>minimalna širina furnira (mm)</w:t>
                  </w:r>
                </w:p>
                <w:p w:rsidR="00637FDA" w:rsidRDefault="00637FD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637FDA" w:rsidRDefault="00637FD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2.4. Srednja širina listova furnira</w:t>
                  </w:r>
                </w:p>
                <w:p w:rsidR="00637FDA" w:rsidRDefault="00637FD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637FDA" w:rsidRDefault="00352147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H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637FDA" w:rsidRPr="0015150E" w:rsidRDefault="00352147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 xml:space="preserve">                                                                     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510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489.898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637FDA" w:rsidRDefault="00352147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   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</m:oMath>
                  <w:r w:rsidR="00A7465C">
                    <w:rPr>
                      <w:rFonts w:eastAsiaTheme="minorEastAsia"/>
                    </w:rPr>
                    <w:t xml:space="preserve"> 447.325</w:t>
                  </w:r>
                  <w:r w:rsidR="00637FDA">
                    <w:rPr>
                      <w:rFonts w:eastAsiaTheme="minorEastAsia"/>
                    </w:rPr>
                    <w:t xml:space="preserve"> mm</w:t>
                  </w:r>
                </w:p>
                <w:p w:rsidR="00637FDA" w:rsidRDefault="00352147" w:rsidP="00616FD5">
                  <w:pPr>
                    <w:spacing w:after="0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637FDA">
                    <w:rPr>
                      <w:rFonts w:eastAsiaTheme="minorEastAsia" w:cstheme="minorHAnsi"/>
                    </w:rPr>
                    <w:t xml:space="preserve"> - srednja širina listova furnira (mm)</w:t>
                  </w:r>
                </w:p>
                <w:p w:rsidR="00637FDA" w:rsidRDefault="00352147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637FDA">
                    <w:rPr>
                      <w:rFonts w:eastAsiaTheme="minorEastAsia"/>
                    </w:rPr>
                    <w:t xml:space="preserve"> - srednji prečnik hrastovine (mm)</w:t>
                  </w:r>
                </w:p>
                <w:p w:rsidR="00637FDA" w:rsidRPr="0015150E" w:rsidRDefault="00637FDA" w:rsidP="00616FD5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fliša (mm)</w:t>
                  </w:r>
                </w:p>
                <w:p w:rsidR="00637FDA" w:rsidRPr="00EF2060" w:rsidRDefault="00637FD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637FDA" w:rsidRDefault="00637FD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2.5. </w:t>
                  </w:r>
                  <w:r w:rsidRPr="00493BC4">
                    <w:rPr>
                      <w:rFonts w:eastAsiaTheme="minorEastAsia"/>
                    </w:rPr>
                    <w:t>Broj listova furnira iz jednog fliča</w:t>
                  </w:r>
                </w:p>
                <w:p w:rsidR="00637FDA" w:rsidRPr="00493BC4" w:rsidRDefault="00637FD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637FDA" w:rsidRPr="00085BB3" w:rsidRDefault="00637FDA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637FDA" w:rsidRPr="00085BB3" w:rsidRDefault="00637FD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489.898-(5+25)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637FDA" w:rsidRPr="00085BB3" w:rsidRDefault="00A7465C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Z=919.796 kom</m:t>
                      </m:r>
                    </m:oMath>
                  </m:oMathPara>
                </w:p>
                <w:p w:rsidR="00637FDA" w:rsidRDefault="00637FDA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fliča</w:t>
                  </w:r>
                </w:p>
                <w:p w:rsidR="00637FDA" w:rsidRPr="00F25BF0" w:rsidRDefault="00352147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637FDA" w:rsidRPr="00F25BF0">
                    <w:rPr>
                      <w:rFonts w:eastAsiaTheme="minorEastAsia"/>
                    </w:rPr>
                    <w:t xml:space="preserve"> -</w:t>
                  </w:r>
                  <w:r w:rsidR="00637FDA">
                    <w:rPr>
                      <w:rFonts w:eastAsiaTheme="minorEastAsia"/>
                    </w:rPr>
                    <w:t xml:space="preserve"> gubitak pri poravnjavanju fliča (mm)</w:t>
                  </w:r>
                </w:p>
                <w:p w:rsidR="00637FDA" w:rsidRDefault="00352147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637FDA" w:rsidRPr="00F25BF0">
                    <w:rPr>
                      <w:rFonts w:eastAsiaTheme="minorEastAsia"/>
                    </w:rPr>
                    <w:t xml:space="preserve"> - </w:t>
                  </w:r>
                  <w:r w:rsidR="00637FDA">
                    <w:rPr>
                      <w:rFonts w:eastAsiaTheme="minorEastAsia"/>
                    </w:rPr>
                    <w:t>visina daske ostataka (mm)</w:t>
                  </w:r>
                </w:p>
                <w:p w:rsidR="00637FDA" w:rsidRPr="009E6F21" w:rsidRDefault="00637FDA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(mm)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352147" w:rsidP="00616FD5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38" type="#_x0000_t202" style="position:absolute;margin-left:0;margin-top:99.25pt;width:453.55pt;height:722.65pt;z-index:25167974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NXKwIAADEEAAAOAAAAZHJzL2Uyb0RvYy54bWysU8GO0zAQvSPxD5bvNEnVtN2o6WrpUoS0&#10;LEi7fIDjOImF4zG226R8PWOn2y1wQ/hg2Z6ZN2/ejDe3Y6/IUVgnQZc0m6WUCM2hlrot6bfn/bs1&#10;Jc4zXTMFWpT0JBy93b59sxlMIebQgaqFJQiiXTGYknbemyJJHO9Ez9wMjNBobMD2zOPVtklt2YDo&#10;vUrmabpMBrC1scCFc/h6PxnpNuI3jeD+S9M44YkqKXLzcbdxr8KebDesaC0zneRnGuwfWPRMakx6&#10;gbpnnpGDlX9B9ZJbcND4GYc+gaaRXMQasJos/aOap44ZEWtBcZy5yOT+Hyx/PH61RNYlnaM8mvXY&#10;o2cxevIeRrII8gzGFej1ZNDPj/iMbY6lOvMA/LsjGnYd0624sxaGTrAa6WUhMrkKnXBcAKmGz1Bj&#10;GnbwEIHGxvZBO1SDIDryOF1aE6hwfMxXyzRd55RwtN1kq9Uyz2MOVryEG+v8RwE9CYeSWux9hGfH&#10;B+cDHVa8uIRsDpSs91KpeLFttVOWHBnOyT6uM/pvbkqTAdPn8zwiawjxcYR66XGOlexLuk7DCuGs&#10;CHJ80HU8eybVdEYmSp/1CZJM4vixGmMnsnkIDuJVUJ9QMQvT3OI/w0MH9iclA85sSd2PA7OCEvVJ&#10;o+o32WIRhjxeFvkqtNReW6prC9McoUrqKZmOOz99jIOxsu0w09RnDXfYqUZGDV9ZnfnjXEZpz38o&#10;DP71PXq9/vTtLwAAAP//AwBQSwMEFAAGAAgAAAAhANqhMjbdAAAACQEAAA8AAABkcnMvZG93bnJl&#10;di54bWxMj81OwzAQhO9IvIO1lbgg6hTa/BGnAiQQ15Y+wCbeJlFjO4rdJn17lhM97sxo9ptiO5te&#10;XGj0nbMKVssIBNna6c42Cg4/n08pCB/QauydJQVX8rAt7+8KzLWb7I4u+9AILrE+RwVtCEMupa9b&#10;MuiXbiDL3tGNBgOfYyP1iBOXm14+R1EsDXaWP7Q40EdL9Wl/NgqO39PjJpuqr3BIduv4Hbukclel&#10;Hhbz2yuIQHP4D8MfPqNDyUyVO1vtRa+AhwRWs3QDgu0sSlYgKlbi9UsKsizk7YLyFwAA//8DAFBL&#10;AQItABQABgAIAAAAIQC2gziS/gAAAOEBAAATAAAAAAAAAAAAAAAAAAAAAABbQ29udGVudF9UeXBl&#10;c10ueG1sUEsBAi0AFAAGAAgAAAAhADj9If/WAAAAlAEAAAsAAAAAAAAAAAAAAAAALwEAAF9yZWxz&#10;Ly5yZWxzUEsBAi0AFAAGAAgAAAAhAMm3E1crAgAAMQQAAA4AAAAAAAAAAAAAAAAALgIAAGRycy9l&#10;Mm9Eb2MueG1sUEsBAi0AFAAGAAgAAAAhANqhMjbdAAAACQEAAA8AAAAAAAAAAAAAAAAAhQQAAGRy&#10;cy9kb3ducmV2LnhtbFBLBQYAAAAABAAEAPMAAACPBQAAAAA=&#10;" stroked="f">
            <v:textbox>
              <w:txbxContent>
                <w:p w:rsidR="00637FDA" w:rsidRDefault="00637FDA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2.6. Efektno vreme prerade jednog fliča</w:t>
                  </w:r>
                </w:p>
                <w:p w:rsidR="00637FDA" w:rsidRPr="00D238E3" w:rsidRDefault="00637FDA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</w:p>
                <w:p w:rsidR="00637FDA" w:rsidRPr="00B23E3B" w:rsidRDefault="00352147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s∙n</m:t>
                          </m:r>
                        </m:den>
                      </m:f>
                    </m:oMath>
                  </m:oMathPara>
                </w:p>
                <w:p w:rsidR="00637FDA" w:rsidRPr="00B23E3B" w:rsidRDefault="00352147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489.898-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5+25</m:t>
                              </m:r>
                            </m:e>
                          </m:d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0,5∙40</m:t>
                          </m:r>
                        </m:den>
                      </m:f>
                    </m:oMath>
                  </m:oMathPara>
                </w:p>
                <w:p w:rsidR="00637FDA" w:rsidRPr="00B23E3B" w:rsidRDefault="00352147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=22.949 min</m:t>
                      </m:r>
                    </m:oMath>
                  </m:oMathPara>
                </w:p>
                <w:p w:rsidR="00637FDA" w:rsidRPr="00B23E3B" w:rsidRDefault="00637FDA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H - visina fliča (mm)</w:t>
                  </w:r>
                </w:p>
                <w:p w:rsidR="00637FDA" w:rsidRPr="00B23E3B" w:rsidRDefault="00637FDA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s - debljina furnira (mm)</w:t>
                  </w:r>
                </w:p>
                <w:p w:rsidR="00637FDA" w:rsidRPr="00295141" w:rsidRDefault="00637FDA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n - broj hodova furnirskog noža (kom⁄min)</w:t>
                  </w:r>
                </w:p>
                <w:p w:rsidR="00637FDA" w:rsidRPr="009E6F21" w:rsidRDefault="00637FD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637FDA" w:rsidRDefault="00637FD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2.7.Proizvodnost furnirskog noža u komadima listova furnira</w:t>
                  </w:r>
                </w:p>
                <w:p w:rsidR="00637FDA" w:rsidRPr="00D238E3" w:rsidRDefault="00637FDA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637FDA" w:rsidRPr="001C7C9B" w:rsidRDefault="00352147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∙z t=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z</m:t>
                          </m:r>
                        </m:sub>
                      </m:sSub>
                    </m:oMath>
                  </m:oMathPara>
                </w:p>
                <w:p w:rsidR="00637FDA" w:rsidRPr="004907C4" w:rsidRDefault="00637FDA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E=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450∙0,85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30.949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∙919.949=11367.797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kom/sm</w:t>
                  </w:r>
                </w:p>
                <w:p w:rsidR="00637FDA" w:rsidRDefault="00A7465C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t=5+2+22.949+1=30.949</m:t>
                      </m:r>
                    </m:oMath>
                  </m:oMathPara>
                </w:p>
                <w:p w:rsidR="00637FDA" w:rsidRPr="004907C4" w:rsidRDefault="00637FDA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</w:p>
                <w:p w:rsidR="00637FDA" w:rsidRPr="00295141" w:rsidRDefault="00637FDA" w:rsidP="00616FD5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</w:rPr>
                    <w:t xml:space="preserve"> - radno vreme smene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450 min</m:t>
                    </m:r>
                  </m:oMath>
                  <w:r w:rsidRPr="00295141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k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koeficijent iskorišćenja radnog vremena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0,85</m:t>
                    </m:r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</w:p>
                <w:p w:rsidR="00637FDA" w:rsidRDefault="00352147" w:rsidP="00616FD5">
                  <w:pPr>
                    <w:rPr>
                      <w:rFonts w:eastAsiaTheme="minorEastAsia" w:cstheme="minorHAnsi"/>
                      <w:noProof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637FDA" w:rsidRPr="00D238E3">
                    <w:rPr>
                      <w:rFonts w:eastAsiaTheme="minorEastAsia"/>
                      <w:noProof/>
                    </w:rPr>
                    <w:t xml:space="preserve"> – utrošeno vreme za postavjanje fliča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 xml:space="preserve">5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fliču</m:t>
                        </m:r>
                      </m:den>
                    </m:f>
                  </m:oMath>
                  <w:r w:rsidR="00637FDA" w:rsidRPr="00D238E3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637FDA" w:rsidRPr="00D238E3">
                    <w:rPr>
                      <w:rFonts w:eastAsiaTheme="minorEastAsia"/>
                      <w:noProof/>
                    </w:rPr>
                    <w:t xml:space="preserve"> - utrošeno vreme za razne provere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1-2 min</m:t>
                    </m:r>
                  </m:oMath>
                  <w:r w:rsidR="00637FDA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b>
                    </m:sSub>
                  </m:oMath>
                  <w:r w:rsidR="00637FDA" w:rsidRPr="00D238E3">
                    <w:rPr>
                      <w:rFonts w:eastAsiaTheme="minorEastAsia"/>
                      <w:noProof/>
                    </w:rPr>
                    <w:t xml:space="preserve"> - efektno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  <w:r w:rsidR="00637FDA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z</m:t>
                        </m:r>
                      </m:sub>
                    </m:sSub>
                  </m:oMath>
                  <w:r w:rsidR="00637FDA" w:rsidRPr="00D238E3">
                    <w:rPr>
                      <w:rFonts w:eastAsiaTheme="minorEastAsia" w:cstheme="minorHAnsi"/>
                      <w:noProof/>
                    </w:rPr>
                    <w:t xml:space="preserve"> - vreme opravdanih tehnoloških zastoja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  <w:noProof/>
                      </w:rPr>
                      <m:t xml:space="preserve">0,5-1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fliču</m:t>
                        </m:r>
                      </m:den>
                    </m:f>
                  </m:oMath>
                </w:p>
                <w:p w:rsidR="00637FDA" w:rsidRDefault="00637FDA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637FDA" w:rsidRPr="00D238E3" w:rsidRDefault="00637FDA" w:rsidP="00616FD5">
                  <w:pPr>
                    <w:ind w:left="142"/>
                    <w:rPr>
                      <w:rFonts w:eastAsiaTheme="minorEastAsia" w:cstheme="minorHAnsi"/>
                      <w:noProof/>
                    </w:rPr>
                  </w:pPr>
                  <w:r w:rsidRPr="00D238E3">
                    <w:rPr>
                      <w:rFonts w:eastAsiaTheme="minorEastAsia" w:cstheme="minorHAnsi"/>
                    </w:rPr>
                    <w:t xml:space="preserve">2.8.Proizvodnost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2</m:t>
                        </m:r>
                      </m:sup>
                    </m:sSup>
                  </m:oMath>
                  <w:r w:rsidRPr="00D238E3">
                    <w:rPr>
                      <w:rFonts w:eastAsiaTheme="minorEastAsia" w:cstheme="minorHAnsi"/>
                    </w:rPr>
                    <w:t xml:space="preserve"> sirovog furnira</w:t>
                  </w:r>
                </w:p>
                <w:p w:rsidR="00637FDA" w:rsidRPr="00244879" w:rsidRDefault="00352147" w:rsidP="00616FD5">
                  <w:pPr>
                    <w:ind w:left="426"/>
                    <w:rPr>
                      <w:rFonts w:eastAsiaTheme="minorEastAsia" w:cstheme="minorHAnsi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</m:oMath>
                  </m:oMathPara>
                </w:p>
                <w:p w:rsidR="00637FDA" w:rsidRPr="0008460C" w:rsidRDefault="00352147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11367.797∙0.447325∙4</m:t>
                      </m:r>
                    </m:oMath>
                  </m:oMathPara>
                </w:p>
                <w:p w:rsidR="00637FDA" w:rsidRPr="00244879" w:rsidRDefault="00352147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=20340.399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637FDA" w:rsidRDefault="00352147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637FDA" w:rsidRPr="0008460C">
                    <w:rPr>
                      <w:rFonts w:eastAsiaTheme="minorEastAsia"/>
                    </w:rPr>
                    <w:t xml:space="preserve"> – proizvodnost furnirskognoža u komadima listova furnira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637FDA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637FDA" w:rsidRPr="0008460C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637FDA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637FDA" w:rsidRPr="0008460C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</w:p>
                <w:p w:rsidR="00637FDA" w:rsidRPr="00244879" w:rsidRDefault="00637FDA" w:rsidP="00616FD5">
                  <w:pPr>
                    <w:ind w:left="142"/>
                    <w:rPr>
                      <w:rFonts w:eastAsiaTheme="minorEastAsia"/>
                    </w:rPr>
                  </w:pPr>
                  <w:r w:rsidRPr="00244879">
                    <w:rPr>
                      <w:rFonts w:eastAsiaTheme="minorEastAsia"/>
                    </w:rPr>
                    <w:t xml:space="preserve">2.9.Proizvodnost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244879">
                    <w:rPr>
                      <w:rFonts w:eastAsiaTheme="minorEastAsia"/>
                    </w:rPr>
                    <w:t xml:space="preserve"> sirovog furnira</w:t>
                  </w:r>
                </w:p>
                <w:p w:rsidR="00637FDA" w:rsidRPr="00244879" w:rsidRDefault="00352147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∙s </m:t>
                      </m:r>
                    </m:oMath>
                  </m:oMathPara>
                </w:p>
                <w:p w:rsidR="00637FDA" w:rsidRPr="00244879" w:rsidRDefault="00352147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=11367.797∙0,447325∙4∙0,0005</m:t>
                      </m:r>
                    </m:oMath>
                  </m:oMathPara>
                </w:p>
                <w:p w:rsidR="00637FDA" w:rsidRPr="00244879" w:rsidRDefault="00352147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=10.17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637FDA" w:rsidRPr="00244879" w:rsidRDefault="00352147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637FDA" w:rsidRPr="00531A6D">
                    <w:rPr>
                      <w:rFonts w:eastAsiaTheme="minorEastAsia"/>
                    </w:rPr>
                    <w:t xml:space="preserve"> – proizvodnost furnirskognoža u komadima listova furnira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637FDA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b 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637FDA" w:rsidRPr="00531A6D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637FDA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637FDA" w:rsidRPr="00531A6D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  <w:r w:rsidR="00637FDA" w:rsidRPr="00531A6D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="00637FDA" w:rsidRPr="00531A6D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</w:p>
                <w:p w:rsidR="00637FDA" w:rsidRPr="00244879" w:rsidRDefault="00637FDA" w:rsidP="00616FD5">
                  <w:pPr>
                    <w:rPr>
                      <w:rFonts w:eastAsiaTheme="minorEastAsia"/>
                    </w:rPr>
                  </w:pPr>
                </w:p>
                <w:p w:rsidR="00637FDA" w:rsidRPr="0008460C" w:rsidRDefault="00637FDA" w:rsidP="00616FD5">
                  <w:pPr>
                    <w:rPr>
                      <w:rFonts w:eastAsiaTheme="minorEastAsia"/>
                    </w:rPr>
                  </w:pPr>
                </w:p>
                <w:p w:rsidR="00637FDA" w:rsidRPr="00295141" w:rsidRDefault="00637FDA" w:rsidP="00616FD5">
                  <w:pPr>
                    <w:ind w:left="1416"/>
                    <w:rPr>
                      <w:rFonts w:eastAsiaTheme="minorEastAsia"/>
                    </w:rPr>
                  </w:pPr>
                </w:p>
                <w:p w:rsidR="00637FDA" w:rsidRPr="00295141" w:rsidRDefault="00637FD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637FDA" w:rsidRPr="00295141" w:rsidRDefault="00637FDA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637FDA" w:rsidRPr="009E6F21" w:rsidRDefault="00637FDA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352147" w:rsidP="00616FD5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39" type="#_x0000_t202" style="position:absolute;margin-left:28.75pt;margin-top:99.65pt;width:453.55pt;height:699.9pt;z-index:251681792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0SKAIAADEEAAAOAAAAZHJzL2Uyb0RvYy54bWysU9uO2yAQfa/Uf0C8N3ayyW5ixVlts01V&#10;aXuRdvsBGGMbFRgKJHb69R1wkkbbt6o8IAaGw5lzhvX9oBU5COclmJJOJzklwnCopWlL+v1l925J&#10;iQ/M1EyBESU9Ck/vN2/frHtbiBl0oGrhCIIYX/S2pF0ItsgyzzuhmZ+AFQYPG3CaBQxdm9WO9Yiu&#10;VTbL89usB1dbB1x4j7uP4yHdJPymETx8bRovAlElRW4hzS7NVZyzzZoVrWO2k/xEg/0DC82kwUcv&#10;UI8sMLJ38i8oLbkDD02YcNAZNI3kItWA1UzzV9U8d8yKVAuK4+1FJv//YPmXwzdHZI3erSgxTKNH&#10;L2II5D0MZBXl6a0vMOvZYl4YcBtTU6nePgH/4YmBbcdMKx6cg74TrEZ603gzu7o64vgIUvWfocZn&#10;2D5AAhoap6N2qAZBdLTpeLEmUuG4ubi7zfPlghKOZ0scdzfJvIwV5+vW+fBRgCZxUVKH3id4dnjy&#10;IdJhxTklvuZByXonlUqBa6utcuTAsE92aaQKXqUpQ/qSrhazRUI2EO+nFtIyYB8rqZFdHsfYWVGO&#10;D6ZOKYFJNa6RiTInfaIkozhhqIbRiZuz7hXUR1TMwdi3+M9w0YH7RUmPPVtS/3PPnKBEfTKo+mo6&#10;n8cmT8F8cTfDwF2fVNcnzHCEKmmgZFxuw/gx9tbJtsOXRp8NPKBTjUwaRktHVif+2JdJ2tMfio1/&#10;HaesPz998xsAAP//AwBQSwMEFAAGAAgAAAAhADc6DaDeAAAACwEAAA8AAABkcnMvZG93bnJldi54&#10;bWxMj8FOwzAMhu9IvENkJC6IpYO1JaXpBEggrht7gLTx2orGqZps7d4ec4Kjf3/6/bncLm4QZ5xC&#10;70nDepWAQGq87anVcPh6v38CEaIhawZPqOGCAbbV9VVpCutn2uF5H1vBJRQKo6GLcSykDE2HzoSV&#10;H5F4d/STM5HHqZV2MjOXu0E+JEkmnemJL3RmxLcOm+/9yWk4fs53qZrrj3jId5vs1fR57S9a394s&#10;L88gIi7xD4ZffVaHip1qfyIbxKAhzVMmOVfqEQQDKttkIGpOUqXWIKtS/v+h+gEAAP//AwBQSwEC&#10;LQAUAAYACAAAACEAtoM4kv4AAADhAQAAEwAAAAAAAAAAAAAAAAAAAAAAW0NvbnRlbnRfVHlwZXNd&#10;LnhtbFBLAQItABQABgAIAAAAIQA4/SH/1gAAAJQBAAALAAAAAAAAAAAAAAAAAC8BAABfcmVscy8u&#10;cmVsc1BLAQItABQABgAIAAAAIQAFtI0SKAIAADEEAAAOAAAAAAAAAAAAAAAAAC4CAABkcnMvZTJv&#10;RG9jLnhtbFBLAQItABQABgAIAAAAIQA3Og2g3gAAAAsBAAAPAAAAAAAAAAAAAAAAAIIEAABkcnMv&#10;ZG93bnJldi54bWxQSwUGAAAAAAQABADzAAAAjQUAAAAA&#10;" stroked="f">
            <v:textbox>
              <w:txbxContent>
                <w:p w:rsidR="00637FDA" w:rsidRPr="001C7C9B" w:rsidRDefault="00637FDA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>
                    <w:rPr>
                      <w:rFonts w:eastAsiaTheme="minorEastAsia"/>
                      <w:noProof/>
                    </w:rPr>
                    <w:t xml:space="preserve">2.10. </w:t>
                  </w:r>
                  <w:r w:rsidRPr="001C7C9B">
                    <w:rPr>
                      <w:rFonts w:eastAsiaTheme="minorEastAsia"/>
                      <w:noProof/>
                    </w:rPr>
                    <w:t>Potreban broj furnirskih noževa</w:t>
                  </w:r>
                </w:p>
                <w:p w:rsidR="00637FDA" w:rsidRPr="00BE590A" w:rsidRDefault="00637FDA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637FDA" w:rsidRPr="00BE590A" w:rsidRDefault="00637FDA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10456.68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10.17∙260∙2</m:t>
                          </m:r>
                        </m:den>
                      </m:f>
                    </m:oMath>
                  </m:oMathPara>
                </w:p>
                <w:p w:rsidR="00637FDA" w:rsidRPr="001C7C9B" w:rsidRDefault="00637FD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N=1,98≈2 kom</m:t>
                      </m:r>
                    </m:oMath>
                  </m:oMathPara>
                </w:p>
                <w:p w:rsidR="00637FDA" w:rsidRPr="001C7C9B" w:rsidRDefault="00352147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''</m:t>
                        </m:r>
                      </m:sup>
                    </m:sSubSup>
                  </m:oMath>
                  <w:r w:rsidR="00637FDA" w:rsidRPr="001C7C9B">
                    <w:rPr>
                      <w:rFonts w:eastAsiaTheme="minorEastAsia"/>
                    </w:rPr>
                    <w:t xml:space="preserve"> - godišnja količina fličeva koja dolazi na sečenje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637FDA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637FDA" w:rsidRPr="001C7C9B">
                    <w:rPr>
                      <w:rFonts w:eastAsiaTheme="minorEastAsia"/>
                    </w:rPr>
                    <w:t xml:space="preserve"> - proizvodnost furnirskog noža u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smena</m:t>
                        </m:r>
                      </m:den>
                    </m:f>
                  </m:oMath>
                  <w:r w:rsidR="00637FDA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oMath>
                  <w:r w:rsidR="00637FDA" w:rsidRPr="001C7C9B">
                    <w:rPr>
                      <w:rFonts w:eastAsiaTheme="minorEastAsia"/>
                    </w:rPr>
                    <w:t xml:space="preserve"> - broj radnih dana 260</w:t>
                  </w:r>
                  <w:r w:rsidR="00637FDA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</m:t>
                    </m:r>
                  </m:oMath>
                  <w:r w:rsidR="00637FDA" w:rsidRPr="001C7C9B">
                    <w:rPr>
                      <w:rFonts w:eastAsiaTheme="minorEastAsia"/>
                    </w:rPr>
                    <w:t xml:space="preserve"> - broj smena - 2</w:t>
                  </w:r>
                </w:p>
                <w:p w:rsidR="00637FDA" w:rsidRPr="00031EEF" w:rsidRDefault="00637FDA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 w:rsidRPr="00031EEF">
                    <w:rPr>
                      <w:rFonts w:eastAsiaTheme="minorEastAsia"/>
                      <w:noProof/>
                    </w:rPr>
                    <w:t xml:space="preserve">2.11. Količina sirovog furnira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koja se dobija iz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sirovine</w:t>
                  </w:r>
                </w:p>
                <w:p w:rsidR="00637FDA" w:rsidRPr="00031EEF" w:rsidRDefault="00637FDA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sz w:val="28"/>
                          <w:szCs w:val="28"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10∙a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637FDA" w:rsidRPr="00031EEF" w:rsidRDefault="00637FD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10∙42,3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637FDA" w:rsidRPr="00031EEF" w:rsidRDefault="00637FD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F=846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637FDA" w:rsidRPr="00031EEF" w:rsidRDefault="00637FDA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a-procenat iskorišćenja sirovine 42,3%</m:t>
                      </m:r>
                    </m:oMath>
                  </m:oMathPara>
                </w:p>
                <w:p w:rsidR="00637FDA" w:rsidRPr="00031EEF" w:rsidRDefault="00637FDA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s-debljina furnira 0,5 mm</m:t>
                      </m:r>
                    </m:oMath>
                  </m:oMathPara>
                </w:p>
                <w:p w:rsidR="00637FDA" w:rsidRPr="00B25A31" w:rsidRDefault="00637FDA" w:rsidP="00616FD5">
                  <w:pPr>
                    <w:rPr>
                      <w:rFonts w:eastAsiaTheme="minorEastAsia"/>
                    </w:rPr>
                  </w:pPr>
                </w:p>
                <w:p w:rsidR="00637FDA" w:rsidRDefault="00637FDA" w:rsidP="00616FD5">
                  <w:pPr>
                    <w:pStyle w:val="ListParagraph"/>
                    <w:numPr>
                      <w:ilvl w:val="0"/>
                      <w:numId w:val="20"/>
                    </w:numPr>
                    <w:ind w:left="426" w:hanging="284"/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</w:rPr>
                    <w:t xml:space="preserve">Odnos noža i pritisne grede </w:t>
                  </w:r>
                </w:p>
                <w:p w:rsidR="00637FDA" w:rsidRPr="001C7C9B" w:rsidRDefault="00637FDA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</w:p>
                <w:p w:rsidR="00637FDA" w:rsidRDefault="00637FDA" w:rsidP="00616FD5">
                  <w:pPr>
                    <w:jc w:val="center"/>
                    <w:rPr>
                      <w:sz w:val="24"/>
                    </w:rPr>
                  </w:pPr>
                  <w:r w:rsidRPr="00544CC3">
                    <w:rPr>
                      <w:sz w:val="24"/>
                    </w:rPr>
                    <w:object w:dxaOrig="5414" w:dyaOrig="2992">
                      <v:shape id="_x0000_i1028" type="#_x0000_t75" style="width:272.25pt;height:152.25pt" o:ole="">
                        <v:imagedata r:id="rId13" o:title=""/>
                      </v:shape>
                      <o:OLEObject Type="Embed" ProgID="CorelDRAW.Graphic.12" ShapeID="_x0000_i1028" DrawAspect="Content" ObjectID="_1647532857" r:id="rId26"/>
                    </w:object>
                  </w:r>
                </w:p>
                <w:p w:rsidR="00637FDA" w:rsidRDefault="00637FDA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637FDA" w:rsidRPr="00077996" w:rsidRDefault="00637FDA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  <w:r w:rsidRPr="00077996">
                    <w:rPr>
                      <w:rFonts w:eastAsiaTheme="minorEastAsia"/>
                      <w:noProof/>
                    </w:rPr>
                    <w:t>α= 1⁰  β= 17⁰  δ= α+β = 18⁰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717FCE" w:rsidRDefault="00717FCE" w:rsidP="00616FD5">
      <w:pPr>
        <w:rPr>
          <w:rFonts w:ascii="Calibri" w:eastAsia="Calibri" w:hAnsi="Calibri" w:cs="Times New Roman"/>
        </w:rPr>
      </w:pPr>
    </w:p>
    <w:p w:rsidR="00717FCE" w:rsidRDefault="00717FC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717FCE" w:rsidRPr="00717FCE" w:rsidTr="00B437E0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4</w:t>
            </w:r>
          </w:p>
        </w:tc>
      </w:tr>
      <w:tr w:rsidR="00717FCE" w:rsidRPr="00717FCE" w:rsidTr="00B437E0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352147" w:rsidP="00717FCE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40" type="#_x0000_t202" style="position:absolute;margin-left:28.7pt;margin-top:99.6pt;width:453.55pt;height:583.5pt;z-index:25168384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dxKwIAADIEAAAOAAAAZHJzL2Uyb0RvYy54bWysU9Fu2yAUfZ+0f0C8L7Yju2mtOFWXLtOk&#10;rpvU7gMwxjYa5jIgsbOv3wWnadS9TeMBceFyOPecy/p2GhQ5COsk6Ipmi5QSoTk0UncV/fG8+3BN&#10;ifNMN0yBFhU9CkdvN+/frUdTiiX0oBphCYJoV46mor33pkwSx3sxMLcAIzQetmAH5jG0XdJYNiL6&#10;oJJlml4lI9jGWODCOdy9nw/pJuK3reD+W9s64YmqKHLzcbZxrsOcbNas7CwzveQnGuwfWAxManz0&#10;DHXPPCN7K/+CGiS34KD1Cw5DAm0ruYg1YDVZ+qaap54ZEWtBcZw5y+T+Hyx/PHy3RDboHTql2YAe&#10;PYvJk48wkSzqMxpXYtqTwUQ/4T7mxlqdeQD+0xEN257pTtxZC2MvWIP8sqBscnE1OOJKF0Dq8Ss0&#10;+A7be4hAU2uHIB7KQRAdfTqevQlcOG4Wq6s0vS4o4Xi2yrM0LyK7hJUv1411/rOAgYRFRS2aH+HZ&#10;4cH5QIeVLynhNQdKNjupVAxsV2+VJQeGjbKLI1bwJk1pMlb0plgWEVlDuB97aJAeG1nJoaLXaRhz&#10;awU5Pukmpngm1bxGJkqf9AmSzOL4qZ5mK/JwOehVQ3NExSzMjYsfDRc92N+UjNi0FXW/9swKStQX&#10;jarfZHkeujwGebFaYmAvT+rLE6Y5QlXUUzIvt37+GXtjZdfjS7PPGu7QqVZGDV9ZnfhjY0ZpT58o&#10;dP5lHLNev/rmDwA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DXxpdx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637FDA" w:rsidRDefault="00637FDA" w:rsidP="00717FCE">
                  <w:pPr>
                    <w:spacing w:after="0" w:line="240" w:lineRule="auto"/>
                    <w:ind w:left="142"/>
                    <w:jc w:val="both"/>
                  </w:pPr>
                  <w:r>
                    <w:t xml:space="preserve">3.1. Stepen pritiska </w:t>
                  </w:r>
                </w:p>
                <w:p w:rsidR="00637FDA" w:rsidRPr="00077996" w:rsidRDefault="00637FDA" w:rsidP="00717FCE">
                  <w:pPr>
                    <w:pStyle w:val="ListParagraph"/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637FDA" w:rsidRDefault="00637FDA" w:rsidP="00717FCE">
                  <w:pPr>
                    <w:ind w:left="426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∆=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 xml:space="preserve">∙100 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%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=12-16 %</m:t>
                    </m:r>
                  </m:oMath>
                  <w:r w:rsidR="00A7465C">
                    <w:rPr>
                      <w:rFonts w:eastAsiaTheme="minorEastAsia"/>
                    </w:rPr>
                    <w:t xml:space="preserve"> → 13</w:t>
                  </w:r>
                  <w:r>
                    <w:rPr>
                      <w:rFonts w:eastAsiaTheme="minorEastAsia" w:cstheme="minorHAnsi"/>
                    </w:rPr>
                    <w:t>%</w:t>
                  </w:r>
                </w:p>
                <w:p w:rsidR="00637FDA" w:rsidRPr="00FE2B40" w:rsidRDefault="00352147" w:rsidP="00717FCE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=S∙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∆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637FDA" w:rsidRPr="00FE2B40" w:rsidRDefault="00352147" w:rsidP="00717FCE">
                  <w:pPr>
                    <w:ind w:left="426"/>
                    <w:rPr>
                      <w:rFonts w:ascii="Cambria Math" w:eastAsiaTheme="minorEastAsia" w:hAnsi="Cambria Math"/>
                      <w:i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=0,5∙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637FDA" w:rsidRPr="00FE2B40" w:rsidRDefault="00352147" w:rsidP="00717FCE">
                  <w:pPr>
                    <w:ind w:left="426"/>
                    <w:rPr>
                      <w:rFonts w:ascii="Cambria Math" w:eastAsiaTheme="minorEastAsia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=0,435 mm</m:t>
                      </m:r>
                    </m:oMath>
                  </m:oMathPara>
                </w:p>
                <w:p w:rsidR="00637FDA" w:rsidRPr="00FE2B40" w:rsidRDefault="00637FDA" w:rsidP="00717FCE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Pr="00FE2B40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0,5 mm</m:t>
                    </m:r>
                  </m:oMath>
                  <w:r w:rsidRPr="00FE2B40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oMath>
                  <w:r w:rsidRPr="00FE2B40">
                    <w:rPr>
                      <w:rFonts w:eastAsiaTheme="minorEastAsia"/>
                    </w:rPr>
                    <w:t xml:space="preserve"> - najkraće rastojanje između vrha noža i pritisne grede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mm</m:t>
                        </m:r>
                      </m:e>
                    </m:d>
                  </m:oMath>
                </w:p>
                <w:p w:rsidR="00637FDA" w:rsidRDefault="00637FDA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637FDA" w:rsidRDefault="00637FDA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3.2.Vertikalno rastojanje između noža i pritisne grede</w:t>
                  </w:r>
                </w:p>
                <w:p w:rsidR="00637FDA" w:rsidRDefault="00637FDA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637FDA" w:rsidRPr="00FE2B40" w:rsidRDefault="00352147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637FDA" w:rsidRPr="00FE2B40" w:rsidRDefault="00352147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=0,435∙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18</m:t>
                          </m:r>
                        </m:e>
                      </m:func>
                    </m:oMath>
                  </m:oMathPara>
                </w:p>
                <w:p w:rsidR="00637FDA" w:rsidRPr="00FE2B40" w:rsidRDefault="00352147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=0,413 mm</m:t>
                      </m:r>
                    </m:oMath>
                  </m:oMathPara>
                </w:p>
                <w:p w:rsidR="00637FDA" w:rsidRDefault="00637FDA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637FDA" w:rsidRDefault="00637FDA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3.3. Horizontalno rastojanje između noža i pritisne grede</w:t>
                  </w:r>
                </w:p>
                <w:p w:rsidR="00637FDA" w:rsidRDefault="00637FDA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637FDA" w:rsidRPr="00FE2B40" w:rsidRDefault="00352147" w:rsidP="00717FCE">
                  <w:pPr>
                    <w:pStyle w:val="ListParagraph"/>
                    <w:spacing w:after="0" w:line="240" w:lineRule="auto"/>
                    <w:ind w:left="426"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637FDA" w:rsidRPr="00FE2B40" w:rsidRDefault="00352147" w:rsidP="00717FCE">
                  <w:pPr>
                    <w:pStyle w:val="ListParagraph"/>
                    <w:spacing w:after="0" w:line="240" w:lineRule="auto"/>
                    <w:ind w:left="426"/>
                    <w:jc w:val="both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=0,435∙sin 18</m:t>
                      </m:r>
                    </m:oMath>
                  </m:oMathPara>
                </w:p>
                <w:p w:rsidR="00637FDA" w:rsidRPr="00FE2B40" w:rsidRDefault="00352147" w:rsidP="00717FCE">
                  <w:pPr>
                    <w:spacing w:after="0"/>
                    <w:ind w:left="426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=0,134mm</m:t>
                      </m:r>
                    </m:oMath>
                  </m:oMathPara>
                </w:p>
                <w:p w:rsidR="00637FDA" w:rsidRDefault="00637FDA" w:rsidP="00717FC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BE590A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="00717FCE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717FCE" w:rsidRPr="00717FCE" w:rsidRDefault="00840B00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Nikola Vranić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B437E0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D2340C" w:rsidRPr="00AC4DE2" w:rsidRDefault="00D2340C" w:rsidP="00D2340C">
      <w:pPr>
        <w:rPr>
          <w:rFonts w:ascii="Calibri" w:eastAsia="Calibri" w:hAnsi="Calibri" w:cs="Times New Roman"/>
        </w:rPr>
      </w:pPr>
    </w:p>
    <w:p w:rsidR="00F6116B" w:rsidRDefault="00352147" w:rsidP="00D2340C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41" type="#_x0000_t202" style="position:absolute;margin-left:0;margin-top:99.25pt;width:453.55pt;height:700.15pt;z-index:2516858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VaKQIAADE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I2zW1JimMYZ&#10;PYshkPcwkGWkp7e+QK8ni35hwGd0Ta16+wD8uycGdh0zrbhzDvpOsBrLm8bI7Cp0xPERpOo/Q41p&#10;2CFAAhoapyN3yAZBdBzT6TKaWArHx8XyJs9XC0o42lar9XSdL1IOVryEW+fDRwGaRKGkDmef4Nnx&#10;wYdYDiteXGI2D0rWe6lUUlxb7ZQjR4Z7sk/njP6bmzKkL+l6MVskZAMxPq2QlgH3WEmN1eXxxHBW&#10;RDo+mDrJgUk1yliJMmd+IiUjOWGohnESqbNIXgX1CRlzMO4t/jMUOnA/KelxZ0vqfxyYE5SoTwZZ&#10;X0/n87jkSZkvljNU3LWlurYwwxGqpIGSUdyF8WMcrJNth5nGORu4w0k1MnH4WtW5ftzLRO35D8XF&#10;v9aT1+tP3/4C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DnBBVaKQIAADEEAAAOAAAAAAAAAAAAAAAAAC4CAABkcnMvZTJv&#10;RG9jLnhtbFBLAQItABQABgAIAAAAIQCxGemV3QAAAAkBAAAPAAAAAAAAAAAAAAAAAIMEAABkcnMv&#10;ZG93bnJldi54bWxQSwUGAAAAAAQABADzAAAAjQUAAAAA&#10;" stroked="f">
            <v:textbox>
              <w:txbxContent>
                <w:p w:rsidR="00637FDA" w:rsidRPr="00D6420C" w:rsidRDefault="00637FDA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Zadatak</w:t>
                  </w:r>
                </w:p>
                <w:p w:rsidR="00637FDA" w:rsidRDefault="00637FDA" w:rsidP="00D2340C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Odrediti kapacitet i broj sušara za sušenje sečwnog furnira</w:t>
                  </w:r>
                </w:p>
                <w:p w:rsidR="00637FDA" w:rsidRDefault="00637FDA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Osnovni podaci</w:t>
                  </w:r>
                </w:p>
                <w:p w:rsidR="00637FDA" w:rsidRDefault="00637FDA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Godišnja količina furnira koja dolazi na sušenje:</w:t>
                  </w:r>
                </w:p>
                <w:p w:rsidR="00637FDA" w:rsidRPr="00B1213D" w:rsidRDefault="00352147" w:rsidP="00B1213D">
                  <w:pPr>
                    <w:spacing w:after="0" w:line="276" w:lineRule="auto"/>
                    <w:ind w:left="1767" w:hanging="774"/>
                    <w:jc w:val="both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M'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oMath>
                  <w:r w:rsidR="00637FDA" w:rsidRPr="00B1213D">
                    <w:rPr>
                      <w:rFonts w:eastAsiaTheme="minorEastAsia" w:cstheme="minorHAnsi"/>
                    </w:rPr>
                    <w:t>=</w:t>
                  </w:r>
                  <w:r w:rsidR="00940242">
                    <w:rPr>
                      <w:rFonts w:eastAsiaTheme="minorEastAsia"/>
                    </w:rPr>
                    <w:t xml:space="preserve"> 8503.926</w:t>
                  </w:r>
                  <w:r w:rsidR="00637FDA">
                    <w:t>m</w:t>
                  </w:r>
                  <w:r w:rsidR="00637FDA" w:rsidRPr="00B1213D">
                    <w:rPr>
                      <w:vertAlign w:val="superscript"/>
                    </w:rPr>
                    <w:t>3</w:t>
                  </w:r>
                </w:p>
                <w:p w:rsidR="00637FDA" w:rsidRDefault="00637FDA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radnih dana</w:t>
                  </w:r>
                  <w:r w:rsidRPr="00642974">
                    <w:t>:</w:t>
                  </w:r>
                </w:p>
                <w:p w:rsidR="00637FDA" w:rsidRDefault="00637FDA" w:rsidP="00B1213D">
                  <w:pPr>
                    <w:spacing w:after="0"/>
                    <w:ind w:left="1767" w:hanging="774"/>
                  </w:pPr>
                  <w:r>
                    <w:t xml:space="preserve">b </w:t>
                  </w:r>
                  <w:r w:rsidRPr="00B1213D">
                    <w:rPr>
                      <w:rFonts w:cstheme="minorHAnsi"/>
                    </w:rPr>
                    <w:t>= 260</w:t>
                  </w:r>
                </w:p>
                <w:p w:rsidR="00637FDA" w:rsidRPr="00642974" w:rsidRDefault="00637FDA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smena</w:t>
                  </w:r>
                  <w:r w:rsidRPr="00642974">
                    <w:t>:</w:t>
                  </w:r>
                </w:p>
                <w:p w:rsidR="00637FDA" w:rsidRDefault="00637FDA" w:rsidP="00B1213D">
                  <w:pPr>
                    <w:spacing w:after="0" w:line="276" w:lineRule="auto"/>
                    <w:ind w:left="142" w:firstLine="851"/>
                    <w:jc w:val="both"/>
                  </w:pPr>
                  <w:r>
                    <w:t xml:space="preserve">c </w:t>
                  </w:r>
                  <w:r>
                    <w:rPr>
                      <w:rFonts w:cstheme="minorHAnsi"/>
                    </w:rPr>
                    <w:t>=</w:t>
                  </w:r>
                  <w:r>
                    <w:t xml:space="preserve"> 2</w:t>
                  </w:r>
                </w:p>
                <w:p w:rsidR="00637FDA" w:rsidRDefault="00637FDA" w:rsidP="00D31FEA">
                  <w:pPr>
                    <w:pStyle w:val="ListParagraph"/>
                    <w:numPr>
                      <w:ilvl w:val="1"/>
                      <w:numId w:val="22"/>
                    </w:numPr>
                    <w:spacing w:after="0" w:line="276" w:lineRule="auto"/>
                    <w:ind w:left="851" w:hanging="491"/>
                    <w:jc w:val="both"/>
                  </w:pPr>
                  <w:r>
                    <w:t>Karakteristike sušare</w:t>
                  </w:r>
                </w:p>
                <w:p w:rsidR="00637FDA" w:rsidRDefault="00637FD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Tip - sušara sa valjcima sa uzdužnim ulaganjem furnira</w:t>
                  </w:r>
                </w:p>
                <w:p w:rsidR="00637FDA" w:rsidRDefault="00637FD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Sušara je u modularnom sistemu (dužina modula 2 m) 10-24m L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20m</w:t>
                  </w:r>
                </w:p>
                <w:p w:rsidR="00637FDA" w:rsidRDefault="00637FD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Širina modula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2,1; 2,8; 3,5; 4; 4,6; 5,2; 5,4  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2.8m</w:t>
                  </w:r>
                </w:p>
                <w:p w:rsidR="00637FDA" w:rsidRDefault="00637FD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Broj sušara mora biti usvojen sa tačnošću od 0,8</w:t>
                  </w:r>
                </w:p>
                <w:p w:rsidR="00637FDA" w:rsidRDefault="00637FD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 w:rsidRPr="00B1213D">
                    <w:t>Pored uslova tačnosti, sušara mora imati optimalne dimenzije</w:t>
                  </w:r>
                </w:p>
                <w:p w:rsidR="00637FDA" w:rsidRDefault="00637FDA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Broj etaža u koje se ulaže furnir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1-5  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3</w:t>
                  </w:r>
                </w:p>
                <w:p w:rsidR="00637FDA" w:rsidRDefault="00637FDA" w:rsidP="00E825EA">
                  <w:pPr>
                    <w:pStyle w:val="ListParagraph"/>
                    <w:numPr>
                      <w:ilvl w:val="0"/>
                      <w:numId w:val="24"/>
                    </w:numPr>
                    <w:spacing w:before="120" w:after="0" w:line="276" w:lineRule="auto"/>
                    <w:ind w:left="851" w:hanging="284"/>
                    <w:jc w:val="both"/>
                  </w:pPr>
                  <w:r>
                    <w:t>Smatrati da je ispunjenost sušare po dužini potpuna</w:t>
                  </w:r>
                </w:p>
                <w:p w:rsidR="00637FDA" w:rsidRDefault="00637FDA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637FDA" w:rsidRDefault="00637FDA" w:rsidP="00E825EA">
                  <w:pPr>
                    <w:pStyle w:val="ListParagraph"/>
                    <w:numPr>
                      <w:ilvl w:val="0"/>
                      <w:numId w:val="22"/>
                    </w:numPr>
                    <w:spacing w:after="120" w:line="276" w:lineRule="auto"/>
                    <w:jc w:val="both"/>
                  </w:pPr>
                  <w:r>
                    <w:t>Proačun</w:t>
                  </w:r>
                </w:p>
                <w:p w:rsidR="00637FDA" w:rsidRDefault="00637FDA" w:rsidP="00E825EA">
                  <w:pPr>
                    <w:pStyle w:val="ListParagraph"/>
                    <w:numPr>
                      <w:ilvl w:val="1"/>
                      <w:numId w:val="22"/>
                    </w:numPr>
                    <w:spacing w:line="276" w:lineRule="auto"/>
                    <w:ind w:hanging="153"/>
                    <w:jc w:val="both"/>
                  </w:pPr>
                  <w:r>
                    <w:t>Srednja proizvodnost sušare</w:t>
                  </w:r>
                </w:p>
                <w:p w:rsidR="00637FDA" w:rsidRPr="00E825EA" w:rsidRDefault="00352147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∙T∙n∙s∙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z</m:t>
                          </m:r>
                        </m:den>
                      </m:f>
                    </m:oMath>
                  </m:oMathPara>
                </w:p>
                <w:p w:rsidR="00637FDA" w:rsidRPr="00E76BA4" w:rsidRDefault="00352147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 0.97∙0.777∙450∙32∙0.0005∙0.447∙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637FDA" w:rsidRDefault="00352147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  <w:r w:rsidR="00940242">
                    <w:rPr>
                      <w:rFonts w:eastAsiaTheme="minorEastAsia"/>
                    </w:rPr>
                    <w:t xml:space="preserve"> 8.732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sm</m:t>
                    </m:r>
                  </m:oMath>
                </w:p>
                <w:p w:rsidR="00637FDA" w:rsidRDefault="00352147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oMath>
                  <w:r w:rsidR="00637FDA">
                    <w:rPr>
                      <w:rFonts w:eastAsiaTheme="minorEastAsia"/>
                    </w:rPr>
                    <w:t xml:space="preserve"> - koeficijent iskorišćenja radnog vremena - 0,97</w:t>
                  </w:r>
                </w:p>
                <w:p w:rsidR="00637FDA" w:rsidRDefault="00352147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oMath>
                  <w:r w:rsidR="00637FDA">
                    <w:rPr>
                      <w:rFonts w:eastAsiaTheme="minorEastAsia"/>
                    </w:rPr>
                    <w:t xml:space="preserve"> - koeficijent zapunjenosti sušare po smeni</w:t>
                  </w:r>
                </w:p>
                <w:p w:rsidR="00637FDA" w:rsidRDefault="00637FDA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T - radno vreme smene - 450</w:t>
                  </w:r>
                </w:p>
                <w:p w:rsidR="00637FDA" w:rsidRDefault="00637FDA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 - ukupan broj listova furnira na poprečnom preseku sušare</w:t>
                  </w:r>
                </w:p>
                <w:p w:rsidR="00637FDA" w:rsidRDefault="00637FDA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- 0,0005m</w:t>
                  </w:r>
                </w:p>
                <w:p w:rsidR="00637FDA" w:rsidRDefault="00352147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637FDA">
                    <w:rPr>
                      <w:rFonts w:eastAsiaTheme="minorEastAsia"/>
                    </w:rPr>
                    <w:t xml:space="preserve"> - srednja širina lista furnira - 0,37855m</w:t>
                  </w:r>
                </w:p>
                <w:p w:rsidR="00637FDA" w:rsidRDefault="00637FDA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- usvojena dužina sušare - 20m</w:t>
                  </w:r>
                </w:p>
                <w:p w:rsidR="00637FDA" w:rsidRDefault="00637FDA" w:rsidP="00181BF9">
                  <w:pPr>
                    <w:spacing w:after="12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z - vreme prolaska furnira kroz sušaru - 5 min </w:t>
                  </w:r>
                </w:p>
                <w:p w:rsidR="00637FDA" w:rsidRDefault="00637FDA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e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>=&gt;</w:t>
                  </w:r>
                  <w:r w:rsidR="00940242">
                    <w:rPr>
                      <w:rFonts w:eastAsiaTheme="minorEastAsia"/>
                    </w:rPr>
                    <w:t xml:space="preserve">  4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 w:rsidR="00940242">
                    <w:rPr>
                      <w:rFonts w:eastAsiaTheme="minorEastAsia"/>
                    </w:rPr>
                    <w:t>8</w:t>
                  </w:r>
                </w:p>
                <w:p w:rsidR="00637FDA" w:rsidRDefault="00637FDA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 w:rsidR="00940242">
                    <w:rPr>
                      <w:rFonts w:eastAsiaTheme="minorEastAsia"/>
                    </w:rPr>
                    <w:t xml:space="preserve"> 32</w:t>
                  </w:r>
                </w:p>
                <w:p w:rsidR="00637FDA" w:rsidRDefault="00637FDA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suš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4.6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0,447</m:t>
                        </m:r>
                      </m:den>
                    </m:f>
                  </m:oMath>
                </w:p>
                <w:p w:rsidR="00637FDA" w:rsidRDefault="00940242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m = 10.29 = 10 =8</w:t>
                  </w:r>
                  <w:r w:rsidR="00637FDA">
                    <w:rPr>
                      <w:rFonts w:eastAsiaTheme="minorEastAsia" w:cstheme="minorHAnsi"/>
                    </w:rPr>
                    <w:t>’</w:t>
                  </w:r>
                </w:p>
                <w:p w:rsidR="00637FDA" w:rsidRPr="008A0059" w:rsidRDefault="00352147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(8∙0.447)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4.6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=0,777</m:t>
                      </m:r>
                    </m:oMath>
                  </m:oMathPara>
                </w:p>
                <w:p w:rsidR="00637FDA" w:rsidRDefault="00637FDA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637FDA" w:rsidRDefault="00637FDA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637FDA" w:rsidRPr="00E76BA4" w:rsidRDefault="00637FDA" w:rsidP="00181BF9">
                  <w:pPr>
                    <w:spacing w:after="0" w:line="276" w:lineRule="auto"/>
                    <w:ind w:left="851"/>
                    <w:jc w:val="both"/>
                  </w:pPr>
                </w:p>
                <w:p w:rsidR="00637FDA" w:rsidRPr="00E825EA" w:rsidRDefault="00637FDA" w:rsidP="00E825EA">
                  <w:pPr>
                    <w:spacing w:line="276" w:lineRule="auto"/>
                    <w:ind w:left="851"/>
                    <w:jc w:val="both"/>
                  </w:pPr>
                </w:p>
                <w:p w:rsidR="00637FDA" w:rsidRDefault="00637FDA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637FDA" w:rsidRDefault="00637FDA" w:rsidP="00B1213D">
                  <w:pPr>
                    <w:spacing w:after="0" w:line="276" w:lineRule="auto"/>
                    <w:ind w:left="360"/>
                    <w:jc w:val="both"/>
                  </w:pPr>
                </w:p>
                <w:p w:rsidR="00637FDA" w:rsidRDefault="00637FDA" w:rsidP="00B1213D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D2340C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F6116B" w:rsidRPr="00717FCE" w:rsidTr="00F6116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F6116B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F6116B" w:rsidRPr="00717FCE" w:rsidTr="00F6116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352147" w:rsidP="00F6116B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42" type="#_x0000_t202" style="position:absolute;margin-left:28.7pt;margin-top:99.6pt;width:453.55pt;height:583.5pt;z-index:25168998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9sKwIAADIEAAAOAAAAZHJzL2Uyb0RvYy54bWysU1Fv2yAQfp+0/4B4X2xHcdJacaouXaZJ&#10;XTep3Q/AGNtomGNAYme/fgdO0qh7m8YD4rjj47vv7tZ3Y6/IQVgnQZc0m6WUCM2hlrot6Y+X3Ycb&#10;SpxnumYKtCjpUTh6t3n/bj2YQsyhA1ULSxBEu2IwJe28N0WSON6JnrkZGKHR2YDtmUfTtklt2YDo&#10;vUrmabpMBrC1scCFc3j7MDnpJuI3jeD+W9M44YkqKXLzcbdxr8KebNasaC0zneQnGuwfWPRMavz0&#10;AvXAPCN7K/+C6iW34KDxMw59Ak0juYg5YDZZ+iab544ZEXNBcZy5yOT+Hyx/Ony3RNZYuyUlmvVY&#10;oxcxevIRRpJFfQbjCgx7NhjoR7zH2JirM4/AfzqiYdsx3Yp7a2HoBKuRXxaUTa6ehoq4wgWQavgK&#10;Nf7D9h4i0NjYPoiHchBExzodL7UJXDhe5qtlmt7klHD0rRZZusgju4QV5+fGOv9ZQE/CoaQWix/h&#10;2eHR+UCHFeeQ8JsDJeudVCoatq22ypIDw0bZxRUzeBOmNBlKepvP84isIbyPPdRLj42sZF/SmzSs&#10;qbWCHJ90HUM8k2o6IxOlT/oESSZx/FiN51Lgg6BXBfURFbMwNS4OGh46sL8pGbBpS+p+7ZkVlKgv&#10;GlW/zRaL0OXRWOSrORr22lNde5jmCFVST8l03PppMvbGyrbDn6Y6a7jHSjUyavjK6sQfGzNKexqi&#10;0PnXdox6HfXNHwA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AHq39s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637FDA" w:rsidRDefault="00637FDA" w:rsidP="00F6116B">
                  <w:pPr>
                    <w:pStyle w:val="ListParagraph"/>
                    <w:numPr>
                      <w:ilvl w:val="1"/>
                      <w:numId w:val="26"/>
                    </w:numPr>
                    <w:spacing w:line="276" w:lineRule="auto"/>
                    <w:ind w:left="851" w:hanging="284"/>
                    <w:jc w:val="both"/>
                  </w:pPr>
                  <w:r>
                    <w:t>Broj sušara</w:t>
                  </w:r>
                </w:p>
                <w:p w:rsidR="00637FDA" w:rsidRPr="000B1711" w:rsidRDefault="00637FDA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637FDA" w:rsidRDefault="00637FDA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8503.926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8.732∙260∙2</m:t>
                        </m:r>
                      </m:den>
                    </m:f>
                  </m:oMath>
                </w:p>
                <w:p w:rsidR="00637FDA" w:rsidRDefault="00637FDA" w:rsidP="00F6116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/>
                    </w:rPr>
                    <w:t xml:space="preserve">N </w:t>
                  </w:r>
                  <w:r w:rsidR="00940242">
                    <w:rPr>
                      <w:rFonts w:eastAsiaTheme="minorEastAsia" w:cstheme="minorHAnsi"/>
                    </w:rPr>
                    <w:t>= 1,87</w:t>
                  </w:r>
                  <w:r>
                    <w:rPr>
                      <w:rFonts w:eastAsiaTheme="minorEastAsia" w:cstheme="minorHAnsi"/>
                    </w:rPr>
                    <w:t xml:space="preserve"> ≈ 2 kom</w:t>
                  </w:r>
                </w:p>
                <w:p w:rsidR="00637FDA" w:rsidRDefault="00352147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''</m:t>
                        </m:r>
                      </m:sup>
                    </m:sSubSup>
                  </m:oMath>
                  <w:r w:rsidR="00637FDA">
                    <w:rPr>
                      <w:rFonts w:eastAsiaTheme="minorEastAsia" w:cstheme="minorHAnsi"/>
                    </w:rPr>
                    <w:t xml:space="preserve"> - godišnja količina sirovog furnira koja dolazi na sušenje </w:t>
                  </w:r>
                  <w:r w:rsidR="00637FDA">
                    <w:t>m</w:t>
                  </w:r>
                  <w:r w:rsidR="00637FDA" w:rsidRPr="00B1213D">
                    <w:rPr>
                      <w:vertAlign w:val="superscript"/>
                    </w:rPr>
                    <w:t>3</w:t>
                  </w:r>
                  <w:r w:rsidR="00637FDA">
                    <w:rPr>
                      <w:rFonts w:eastAsiaTheme="minorEastAsia" w:cstheme="minorHAnsi"/>
                    </w:rPr>
                    <w:t>/god</w:t>
                  </w:r>
                </w:p>
                <w:p w:rsidR="00637FDA" w:rsidRDefault="00352147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637FDA">
                    <w:rPr>
                      <w:rFonts w:eastAsiaTheme="minorEastAsia" w:cstheme="minorHAnsi"/>
                    </w:rPr>
                    <w:t xml:space="preserve"> - srednja proizvodnost sušare </w:t>
                  </w:r>
                  <w:r w:rsidR="00637FDA">
                    <w:t>m</w:t>
                  </w:r>
                  <w:r w:rsidR="00637FDA" w:rsidRPr="00B1213D">
                    <w:rPr>
                      <w:vertAlign w:val="superscript"/>
                    </w:rPr>
                    <w:t>3</w:t>
                  </w:r>
                  <w:r w:rsidR="00637FDA">
                    <w:rPr>
                      <w:rFonts w:eastAsiaTheme="minorEastAsia" w:cstheme="minorHAnsi"/>
                    </w:rPr>
                    <w:t>/sme</w:t>
                  </w:r>
                </w:p>
                <w:p w:rsidR="00637FDA" w:rsidRDefault="00637FDA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- broj radnih dana 260</w:t>
                  </w:r>
                </w:p>
                <w:p w:rsidR="00637FDA" w:rsidRDefault="00637FDA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c - broj smena 2</w:t>
                  </w:r>
                </w:p>
                <w:p w:rsidR="00637FDA" w:rsidRPr="00BE308E" w:rsidRDefault="00637FDA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tačnost 0,8</w:t>
                  </w:r>
                </w:p>
                <w:p w:rsidR="00637FDA" w:rsidRDefault="00637FDA" w:rsidP="00F6116B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637FDA" w:rsidRDefault="00637FDA" w:rsidP="00F6116B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F6116B" w:rsidRPr="00717FCE" w:rsidRDefault="00840B00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Nikola Vranić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3A47DB" w:rsidRPr="00AC4DE2" w:rsidRDefault="003A47DB" w:rsidP="003A47DB">
      <w:pPr>
        <w:rPr>
          <w:rFonts w:ascii="Calibri" w:eastAsia="Calibri" w:hAnsi="Calibri" w:cs="Times New Roman"/>
        </w:rPr>
      </w:pPr>
    </w:p>
    <w:p w:rsidR="003A47DB" w:rsidRDefault="00352147" w:rsidP="003A47DB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43" type="#_x0000_t202" style="position:absolute;margin-left:0;margin-top:99.25pt;width:453.55pt;height:700.15pt;z-index:25169203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IlKQIAADEEAAAOAAAAZHJzL2Uyb0RvYy54bWysU9uO2yAQfa/Uf0C8N3aieJNYcVbbbFNV&#10;2l6k3X4AxthGBYYCib39+g44m6btW1UeEAMzZ86cGba3o1bkJJyXYCo6n+WUCMOhkaar6Nenw5s1&#10;JT4w0zAFRlT0WXh6u3v9ajvYUiygB9UIRxDE+HKwFe1DsGWWed4LzfwMrDD42ILTLKDpuqxxbEB0&#10;rbJFnt9kA7jGOuDCe7y9nx7pLuG3reDhc9t6EYiqKHILaXdpr+Oe7bas7ByzveRnGuwfWGgmDSa9&#10;QN2zwMjRyb+gtOQOPLRhxkFn0LaSi1QDVjPP/6jmsWdWpFpQHG8vMvn/B8s/nb44IhvsXUGJYRp7&#10;9CTGQN7CSFZRnsH6Er0eLfqFEa/RNZXq7QPwb54Y2PfMdOLOORh6wRqkN4+R2VXohOMjSD18hAbT&#10;sGOABDS2TkftUA2C6Nim50trIhWOl8XqJs/XSJHj23q9mW/yIuVg5Uu4dT68F6BJPFTUYe8TPDs9&#10;+BDpsPLFJWbzoGRzkEolw3X1XjlyYjgnh7TO6L+5KUOGim6KRZGQDcT4NEJaBpxjJTWyy+OK4ayM&#10;crwzTToHJtV0RibKnPWJkkzihLEep05cdK+heUbFHExzi/8MDz24H5QMOLMV9d+PzAlK1AeDqm/m&#10;y2Uc8mQsi9UCDXf9Ul+/MMMRqqKBkum4D9PHOFonux4zTX02cIedamXSMLZ0YnXmj3OZpD3/oTj4&#10;13by+vXTdz8B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goeIlKQIAADEEAAAOAAAAAAAAAAAAAAAAAC4CAABkcnMvZTJv&#10;RG9jLnhtbFBLAQItABQABgAIAAAAIQCxGemV3QAAAAkBAAAPAAAAAAAAAAAAAAAAAIMEAABkcnMv&#10;ZG93bnJldi54bWxQSwUGAAAAAAQABADzAAAAjQUAAAAA&#10;" stroked="f">
            <v:textbox>
              <w:txbxContent>
                <w:p w:rsidR="00637FDA" w:rsidRPr="003A47DB" w:rsidRDefault="00637FDA" w:rsidP="004D7941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 w:rsidRPr="003A47D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Zadatak</w:t>
                  </w:r>
                </w:p>
                <w:p w:rsidR="00637FDA" w:rsidRPr="003A47DB" w:rsidRDefault="00637FDA" w:rsidP="004D7941">
                  <w:pPr>
                    <w:spacing w:after="0" w:line="240" w:lineRule="auto"/>
                    <w:ind w:left="720"/>
                    <w:contextualSpacing/>
                    <w:rPr>
                      <w:rFonts w:ascii="Calibri" w:eastAsia="Times New Roman" w:hAnsi="Calibri" w:cs="Times New Roman"/>
                      <w:spacing w:val="-3"/>
                      <w:sz w:val="10"/>
                      <w:szCs w:val="10"/>
                      <w:lang w:val="en-US"/>
                    </w:rPr>
                  </w:pPr>
                </w:p>
                <w:p w:rsidR="00637FDA" w:rsidRDefault="00637FDA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Proračunati kapacitet I broj poketnih makaza za završnu obradu furnira I postavitiih u liniju.</w:t>
                  </w:r>
                </w:p>
                <w:p w:rsidR="00637FDA" w:rsidRDefault="00637FDA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U linijuili van nje postaviti ksiloplan uređaj za automatsko merenje kvadrature paketa. Projektovati magacinski proctor za čuvanje šestomesečne zalihe furnira.</w:t>
                  </w:r>
                </w:p>
                <w:p w:rsidR="00637FDA" w:rsidRDefault="00637FDA" w:rsidP="00597002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Osnovni podaci</w:t>
                  </w:r>
                </w:p>
                <w:p w:rsidR="00637FDA" w:rsidRDefault="00637FD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 količina furnira koja se obrađuje na paketnim makazama</w:t>
                  </w:r>
                </w:p>
                <w:p w:rsidR="00637FDA" w:rsidRPr="002C0B82" w:rsidRDefault="00352147" w:rsidP="00E4234A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637FDA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C773CF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7533.849</w:t>
                  </w:r>
                  <w:r w:rsidR="00637FD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m</w:t>
                  </w:r>
                  <w:r w:rsidR="00637FDA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637FDA" w:rsidRDefault="00637FD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 količina furnira koja se skladišti u magacinu</w:t>
                  </w:r>
                </w:p>
                <w:p w:rsidR="00637FDA" w:rsidRPr="002C0B82" w:rsidRDefault="00352147" w:rsidP="009A1B47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637FDA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C773CF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5379.521</w:t>
                  </w:r>
                  <w:r w:rsidR="00637FD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m</w:t>
                  </w:r>
                  <w:r w:rsidR="00637FDA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637FDA" w:rsidRDefault="00637FD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 radnih dana - 260</w:t>
                  </w:r>
                </w:p>
                <w:p w:rsidR="00637FDA" w:rsidRDefault="00637FD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 smena - 2</w:t>
                  </w:r>
                </w:p>
                <w:p w:rsidR="00637FDA" w:rsidRPr="0034187A" w:rsidRDefault="00637FDA" w:rsidP="0034187A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</w:t>
                  </w:r>
                  <w:r w:rsidRP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ijedanksiloplanuređaj</w:t>
                  </w:r>
                </w:p>
                <w:p w:rsidR="00637FDA" w:rsidRDefault="00637FD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Usvojiti jedan uređaj za vezivanje paketa</w:t>
                  </w:r>
                </w:p>
                <w:p w:rsidR="00637FDA" w:rsidRDefault="00637FD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Jedna paleta furnira ima zapreminu 4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a slažu se tri palete jedna na drugu</w:t>
                  </w:r>
                </w:p>
                <w:p w:rsidR="00637FDA" w:rsidRDefault="00637FDA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Euro – paleta ima dimenzije 4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×</m:t>
                    </m:r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 m</w:t>
                  </w:r>
                </w:p>
                <w:p w:rsidR="00637FDA" w:rsidRDefault="00637FDA" w:rsidP="009A1B47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637FDA" w:rsidRDefault="00637FDA" w:rsidP="009A1B47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Proračun</w:t>
                  </w:r>
                </w:p>
                <w:p w:rsidR="00637FDA" w:rsidRDefault="00637FDA" w:rsidP="00E23879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3.1. Srednja proizvodnost paketnih makaza</w:t>
                  </w:r>
                </w:p>
                <w:p w:rsidR="00637FDA" w:rsidRPr="00E23879" w:rsidRDefault="00352147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T∙k∙m∙q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637FDA" w:rsidRPr="00E23879" w:rsidRDefault="00352147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450∙0,75∙32∙0,000894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  <w:p w:rsidR="00637FDA" w:rsidRDefault="00352147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=4.827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637FDA" w:rsidRPr="000D0A9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/sm</w:t>
                  </w:r>
                </w:p>
                <w:p w:rsidR="00637FDA" w:rsidRDefault="00637FDA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trs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∙s</m:t>
                    </m:r>
                  </m:oMath>
                  <w:r w:rsidR="00C773CF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= 0,447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∙4∙0,0005</m:t>
                    </m:r>
                  </m:oMath>
                </w:p>
                <w:p w:rsidR="00637FDA" w:rsidRDefault="00C773CF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q=0,000894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637FDA" w:rsidRDefault="00637FDA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radon vreme smene - 450 min</w:t>
                  </w:r>
                </w:p>
                <w:p w:rsidR="00637FDA" w:rsidRDefault="00637FDA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k – koeficijent iskorišćenja radnog vremena - 0,75</w:t>
                  </w:r>
                </w:p>
                <w:p w:rsidR="00637FDA" w:rsidRDefault="00637FDA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m – broj listova u paketu - 32 kom</w:t>
                  </w:r>
                </w:p>
                <w:p w:rsidR="00637FDA" w:rsidRDefault="00637FDA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vreme obrade jednog paketa - 2 min</w:t>
                  </w:r>
                </w:p>
                <w:p w:rsidR="00637FDA" w:rsidRPr="000D0A9A" w:rsidRDefault="00637FDA" w:rsidP="00293775">
                  <w:pPr>
                    <w:spacing w:after="240" w:line="240" w:lineRule="auto"/>
                    <w:ind w:left="426"/>
                    <w:rPr>
                      <w:oMath/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 – zapremina srednjeg lista furnira</w:t>
                  </w:r>
                </w:p>
                <w:p w:rsidR="00637FDA" w:rsidRDefault="00637FDA" w:rsidP="009A1B4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 Broj paketnih makaza</w:t>
                  </w:r>
                </w:p>
                <w:p w:rsidR="00637FDA" w:rsidRDefault="00637FDA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IV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  <m:t>∙b∙c</m:t>
                        </m:r>
                      </m:den>
                    </m:f>
                  </m:oMath>
                </w:p>
                <w:p w:rsidR="00637FDA" w:rsidRDefault="00637FDA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7533.849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4.827∙260∙2</m:t>
                        </m:r>
                      </m:den>
                    </m:f>
                  </m:oMath>
                </w:p>
                <w:p w:rsidR="00637FDA" w:rsidRDefault="00637FDA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C773CF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3.001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≈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 kom</w:t>
                  </w:r>
                </w:p>
                <w:p w:rsidR="00637FDA" w:rsidRDefault="00352147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637FD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– godišnja količina koja dolazi na obradu na paketne makaze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637FD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/god</w:t>
                  </w:r>
                </w:p>
                <w:p w:rsidR="00637FDA" w:rsidRDefault="00352147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637FD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srednja proizvodnost paketnih makaza</w:t>
                  </w:r>
                </w:p>
                <w:p w:rsidR="00637FDA" w:rsidRDefault="00637FDA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b</m:t>
                    </m:r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broj radnih dana</w:t>
                  </w:r>
                </w:p>
                <w:p w:rsidR="00637FDA" w:rsidRDefault="00637FDA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c – broj  smena</w:t>
                  </w:r>
                </w:p>
                <w:p w:rsidR="00637FDA" w:rsidRPr="00E23879" w:rsidRDefault="00637FDA" w:rsidP="000D0A9A">
                  <w:pPr>
                    <w:spacing w:after="12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</w:p>
                <w:p w:rsidR="00637FDA" w:rsidRPr="00E23879" w:rsidRDefault="00637FDA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637FDA" w:rsidRPr="00E23879" w:rsidRDefault="00637FDA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637FDA" w:rsidRPr="002A4B37" w:rsidRDefault="00637FDA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637FDA" w:rsidRDefault="00637FDA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637FDA" w:rsidRPr="009A1B47" w:rsidRDefault="00637FDA" w:rsidP="009A1B47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637FDA" w:rsidRDefault="00637FDA" w:rsidP="003A47D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637FDA" w:rsidRPr="00E76BA4" w:rsidRDefault="00637FDA" w:rsidP="003A47DB">
                  <w:pPr>
                    <w:spacing w:after="0" w:line="276" w:lineRule="auto"/>
                    <w:ind w:left="851"/>
                    <w:jc w:val="both"/>
                  </w:pPr>
                </w:p>
                <w:p w:rsidR="00637FDA" w:rsidRPr="00E825EA" w:rsidRDefault="00637FDA" w:rsidP="003A47DB">
                  <w:pPr>
                    <w:spacing w:line="276" w:lineRule="auto"/>
                    <w:ind w:left="851"/>
                    <w:jc w:val="both"/>
                  </w:pPr>
                </w:p>
                <w:p w:rsidR="00637FDA" w:rsidRDefault="00637FDA" w:rsidP="003A47DB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637FDA" w:rsidRDefault="00637FDA" w:rsidP="003A47DB">
                  <w:pPr>
                    <w:spacing w:after="0" w:line="276" w:lineRule="auto"/>
                    <w:ind w:left="360"/>
                    <w:jc w:val="both"/>
                  </w:pPr>
                </w:p>
                <w:p w:rsidR="00637FDA" w:rsidRDefault="00637FDA" w:rsidP="003A47DB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3A47DB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D0A9A" w:rsidRPr="00717FCE" w:rsidTr="004E180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A06F31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0D0A9A" w:rsidRPr="00717FCE" w:rsidTr="004E180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352147" w:rsidP="000D0A9A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44" type="#_x0000_t202" style="position:absolute;margin-left:28.7pt;margin-top:99.6pt;width:453.55pt;height:583.5pt;z-index:25169408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tlKwIAADIEAAAOAAAAZHJzL2Uyb0RvYy54bWysU1Fv2yAQfp+0/4B4X2xHdpNacaouXaZJ&#10;XTep3Q/AGNtomGNAYne/fgdO06h7m8YD4rjj47vv7jY306DIUVgnQVc0W6SUCM2hkbqr6I+n/Yc1&#10;Jc4z3TAFWlT0WTh6s33/bjOaUiyhB9UISxBEu3I0Fe29N2WSON6LgbkFGKHR2YIdmEfTdklj2Yjo&#10;g0qWaXqVjGAbY4EL5/D2bnbSbcRvW8H9t7Z1whNVUeTm427jXoc92W5Y2VlmeslPNNg/sBiY1Pjp&#10;GeqOeUYOVv4FNUhuwUHrFxyGBNpWchFzwGyy9E02jz0zIuaC4jhzlsn9P1j+cPxuiWywdjklmg1Y&#10;oycxefIRJpJFfUbjSgx7NBjoJ7zH2JirM/fAfzqiYdcz3Ylba2HsBWuQXxaUTS6ehoq40gWQevwK&#10;Df7DDh4i0NTaIYiHchBExzo9n2sTuHC8LFZXabouKOHoW+VZmheRXcLKl+fGOv9ZwEDCoaIWix/h&#10;2fHe+UCHlS8h4TcHSjZ7qVQ0bFfvlCVHho2yjytm8CZMaTJW9LpYFhFZQ3gfe2iQHhtZyaGi6zSs&#10;ubWCHJ90E0M8k2o+IxOlT/oESWZx/FRPcynW4XHQq4bmGRWzMDcuDhoeerC/KRmxaSvqfh2YFZSo&#10;LxpVv87yPHR5NPJitUTDXnrqSw/THKEq6imZjzs/T8bBWNn1+NNcZw23WKlWRg1fWZ34Y2NGaU9D&#10;FDr/0o5Rr6O+/QM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ArIBtl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637FDA" w:rsidRDefault="00637FDA" w:rsidP="000D0A9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3.3. Potreban broj složajeva u magacinu</w:t>
                  </w:r>
                </w:p>
                <w:p w:rsidR="00637FDA" w:rsidRPr="00E23879" w:rsidRDefault="00352147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V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637FDA" w:rsidRPr="00E23879" w:rsidRDefault="00352147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5379.521/4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637FDA" w:rsidRPr="00E23879" w:rsidRDefault="00352147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i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=112.07≈113</m:t>
                      </m:r>
                    </m:oMath>
                  </m:oMathPara>
                </w:p>
                <w:p w:rsidR="00637FDA" w:rsidRDefault="00352147" w:rsidP="000D0A9A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637FDA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godišnja količina furnira koja se skladišti u magacinu</w:t>
                  </w:r>
                </w:p>
                <w:p w:rsidR="00637FDA" w:rsidRPr="00E23879" w:rsidRDefault="00352147" w:rsidP="000D0A9A">
                  <w:pPr>
                    <w:spacing w:after="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 xml:space="preserve">slož </m:t>
                        </m:r>
                      </m:sub>
                    </m:sSub>
                  </m:oMath>
                  <w:r w:rsidR="00637FDA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zapremina jednog složaja 12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637FDA" w:rsidRDefault="00637FDA" w:rsidP="000D0A9A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637FDA" w:rsidRDefault="00637FDA" w:rsidP="000D0A9A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0D0A9A" w:rsidRPr="00717FCE" w:rsidRDefault="00840B00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Nikola Vranić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2A53CA" w:rsidRPr="00AC4DE2" w:rsidRDefault="002A53CA" w:rsidP="002A53CA">
      <w:pPr>
        <w:rPr>
          <w:rFonts w:ascii="Calibri" w:eastAsia="Calibri" w:hAnsi="Calibri" w:cs="Times New Roman"/>
        </w:rPr>
      </w:pPr>
    </w:p>
    <w:p w:rsidR="002A53CA" w:rsidRDefault="00352147" w:rsidP="002A53CA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45" type="#_x0000_t202" style="position:absolute;margin-left:0;margin-top:99.25pt;width:453.55pt;height:700.15pt;z-index:25169612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SvKgIAADEEAAAOAAAAZHJzL2Uyb0RvYy54bWysU81u2zAMvg/YOwi6L3aypEmMOEWXLsOA&#10;7gdo9wCyLNvCJFGTlNjZ04+S0zTbbsN0EEiR/Eh+pDa3g1bkKJyXYEo6neSUCMOhlqYt6ben/ZsV&#10;JT4wUzMFRpT0JDy93b5+teltIWbQgaqFIwhifNHbknYh2CLLPO+EZn4CVhg0NuA0C6i6Nqsd6xFd&#10;q2yW5zdZD662DrjwHl/vRyPdJvymETx8aRovAlElxdpCul26q3hn2w0rWsdsJ/m5DPYPVWgmDSa9&#10;QN2zwMjByb+gtOQOPDRhwkFn0DSSi9QDdjPN/+jmsWNWpF6QHG8vNPn/B8s/H786Imuc3VtKDNM4&#10;oycxBPIOBrKM9PTWF+j1aNEvDPiMrqlVbx+Af/fEwK5jphV3zkHfCVZjedMYmV2Fjjg+glT9J6gx&#10;DTsESEBD43TkDtkgiI5jOl1GE0vh+LhY3uT5akEJR9tqtZ6u80XKwYrncOt8+CBAkyiU1OHsEzw7&#10;PvgQy2HFs0vM5kHJei+VSoprq51y5MhwT/bpnNF/c1OG9CVdL2aLhGwgxqcV0jLgHiupsbo8nhjO&#10;ikjHe1MnOTCpRhkrUebMT6RkJCcM1TBOYh2DI3kV1CdkzMG4t/jPUOjA/aSkx50tqf9xYE5Qoj4a&#10;ZH09nc/jkidlvljOUHHXlurawgxHqJIGSkZxF8aPcbBOth1mGuds4A4n1cjE4UtV5/pxLxO15z8U&#10;F/9aT14vP337Cw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7SOUry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637FDA" w:rsidRPr="002A53CA" w:rsidRDefault="00637FDA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jc w:val="both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2A53CA">
                    <w:rPr>
                      <w:rFonts w:eastAsia="Times New Roman" w:cstheme="minorHAnsi"/>
                      <w:spacing w:val="-3"/>
                      <w:lang w:val="en-US"/>
                    </w:rPr>
                    <w:t>Zadatak</w:t>
                  </w:r>
                </w:p>
                <w:p w:rsidR="00637FDA" w:rsidRPr="002A53CA" w:rsidRDefault="00637FDA" w:rsidP="002C0B82">
                  <w:pPr>
                    <w:rPr>
                      <w:lang w:val="en-US"/>
                    </w:rPr>
                  </w:pPr>
                  <w:r w:rsidRPr="002A53CA">
                    <w:rPr>
                      <w:lang w:val="en-US"/>
                    </w:rPr>
                    <w:t>Napravititabelarnipreglediskorišćenjasirovinepofazamarada i operacijama.Takođe, izračunatipotrebanbrojmašinazakraćenjetrupaca, kao i proizvodnostmašinezaokoravanje.</w:t>
                  </w:r>
                </w:p>
                <w:p w:rsidR="00637FDA" w:rsidRPr="002A53CA" w:rsidRDefault="00637FDA" w:rsidP="002A53CA">
                  <w:pPr>
                    <w:spacing w:after="0" w:line="240" w:lineRule="auto"/>
                    <w:ind w:left="1080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637FDA" w:rsidRPr="002A53CA" w:rsidRDefault="00637FDA" w:rsidP="002A53CA">
                  <w:pPr>
                    <w:spacing w:after="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</w:pP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Tehnološkakartaoperacijazaizraduljuštenogfurnira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37"/>
                    <w:gridCol w:w="3150"/>
                  </w:tblGrid>
                  <w:tr w:rsidR="00637FDA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637FDA" w:rsidRPr="00300FEB" w:rsidRDefault="00637FDA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Stovarište oblovine</w:t>
                        </w:r>
                      </w:p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637FD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637FDA" w:rsidRPr="00300FEB" w:rsidRDefault="00637FDA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Hidrotermička obrada</w:t>
                        </w:r>
                      </w:p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637FDA" w:rsidRPr="002A53CA" w:rsidTr="00300FEB">
                    <w:trPr>
                      <w:trHeight w:val="547"/>
                      <w:jc w:val="center"/>
                    </w:trPr>
                    <w:tc>
                      <w:tcPr>
                        <w:tcW w:w="3437" w:type="dxa"/>
                      </w:tcPr>
                      <w:p w:rsidR="00637FDA" w:rsidRPr="00300FEB" w:rsidRDefault="00637FDA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Mehanička obrada</w:t>
                        </w:r>
                      </w:p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  <w:tc>
                      <w:tcPr>
                        <w:tcW w:w="3150" w:type="dxa"/>
                        <w:shd w:val="clear" w:color="auto" w:fill="auto"/>
                      </w:tcPr>
                      <w:p w:rsidR="00637FDA" w:rsidRPr="002A53CA" w:rsidRDefault="00637FDA" w:rsidP="002A53CA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3.1 Kraćenje</w:t>
                        </w: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br/>
                          <w:t>3.2 Okoravanje</w:t>
                        </w:r>
                      </w:p>
                    </w:tc>
                  </w:tr>
                  <w:tr w:rsidR="00637FD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637FDA" w:rsidRPr="00300FEB" w:rsidRDefault="00637FDA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Centriranje trupca</w:t>
                        </w:r>
                      </w:p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637FD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Ljuštenje</w:t>
                        </w:r>
                      </w:p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637FD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Lagerovanje furnirskog platna</w:t>
                        </w:r>
                      </w:p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637FD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platno</w:t>
                        </w:r>
                      </w:p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637FD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korisne krpe</w:t>
                        </w:r>
                      </w:p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637FD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Sušenje</w:t>
                        </w:r>
                      </w:p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637FDA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Suve makaze</w:t>
                        </w:r>
                      </w:p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637FD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Obrada sljubnica</w:t>
                        </w:r>
                      </w:p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637FD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Sortiranje i slaganje</w:t>
                        </w:r>
                      </w:p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637FDA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637FDA" w:rsidRPr="002A53CA" w:rsidRDefault="00637FDA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Spajanje furnira u formate</w:t>
                        </w:r>
                      </w:p>
                    </w:tc>
                  </w:tr>
                </w:tbl>
                <w:p w:rsidR="00637FDA" w:rsidRDefault="00637FDA" w:rsidP="002A53CA">
                  <w:pPr>
                    <w:spacing w:after="120" w:line="240" w:lineRule="auto"/>
                    <w:ind w:left="426"/>
                    <w:rPr>
                      <w:rFonts w:ascii="Swiss" w:eastAsia="Times New Roman" w:hAnsi="Swiss" w:cs="Times New Roman"/>
                      <w:spacing w:val="-3"/>
                      <w:lang w:val="en-US"/>
                    </w:rPr>
                  </w:pPr>
                </w:p>
                <w:p w:rsidR="00637FDA" w:rsidRPr="00300FEB" w:rsidRDefault="00637FDA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 w:rsidRPr="00300FEB">
                    <w:rPr>
                      <w:rFonts w:eastAsia="Times New Roman" w:cstheme="minorHAnsi"/>
                      <w:spacing w:val="-3"/>
                      <w:lang w:val="en-US"/>
                    </w:rPr>
                    <w:t>Osnovnipodaci</w:t>
                  </w:r>
                </w:p>
                <w:p w:rsidR="00637FDA" w:rsidRPr="000A4A7E" w:rsidRDefault="00637FDA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0A4A7E">
                    <w:rPr>
                      <w:rFonts w:eastAsia="Times New Roman" w:cstheme="minorHAnsi"/>
                      <w:spacing w:val="-3"/>
                      <w:lang w:val="en-US"/>
                    </w:rPr>
                    <w:t>Godišnjakoličinaoblovine</w:t>
                  </w:r>
                </w:p>
                <w:p w:rsidR="00637FDA" w:rsidRPr="000A4A7E" w:rsidRDefault="00352147" w:rsidP="000A4A7E">
                  <w:pPr>
                    <w:spacing w:after="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=16798.56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637FDA" w:rsidRPr="000A4A7E" w:rsidRDefault="00637FDA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radnih dana 260</w:t>
                  </w:r>
                </w:p>
                <w:p w:rsidR="00637FDA" w:rsidRPr="000A4A7E" w:rsidRDefault="00637FDA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smena 2</w:t>
                  </w:r>
                </w:p>
                <w:p w:rsidR="00637FDA" w:rsidRPr="00300FEB" w:rsidRDefault="00637FDA" w:rsidP="00300FEB">
                  <w:pPr>
                    <w:spacing w:after="12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</w:p>
                <w:p w:rsidR="00637FDA" w:rsidRPr="00E23879" w:rsidRDefault="00637FDA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637FDA" w:rsidRPr="00E23879" w:rsidRDefault="00637FDA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637FDA" w:rsidRPr="002A4B37" w:rsidRDefault="00637FDA" w:rsidP="002A53C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637FDA" w:rsidRDefault="00637FDA" w:rsidP="002A53CA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637FDA" w:rsidRPr="009A1B47" w:rsidRDefault="00637FDA" w:rsidP="002A53CA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637FDA" w:rsidRDefault="00637FDA" w:rsidP="002A53CA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637FDA" w:rsidRPr="00E76BA4" w:rsidRDefault="00637FDA" w:rsidP="002A53CA">
                  <w:pPr>
                    <w:spacing w:after="0" w:line="276" w:lineRule="auto"/>
                    <w:ind w:left="851"/>
                    <w:jc w:val="both"/>
                  </w:pPr>
                </w:p>
                <w:p w:rsidR="00637FDA" w:rsidRPr="00E825EA" w:rsidRDefault="00637FDA" w:rsidP="002A53CA">
                  <w:pPr>
                    <w:spacing w:line="276" w:lineRule="auto"/>
                    <w:ind w:left="851"/>
                    <w:jc w:val="both"/>
                  </w:pPr>
                </w:p>
                <w:p w:rsidR="00637FDA" w:rsidRDefault="00637FDA" w:rsidP="002A53C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637FDA" w:rsidRDefault="00637FDA" w:rsidP="002A53CA">
                  <w:pPr>
                    <w:spacing w:after="0" w:line="276" w:lineRule="auto"/>
                    <w:ind w:left="360"/>
                    <w:jc w:val="both"/>
                  </w:pPr>
                </w:p>
                <w:p w:rsidR="00637FDA" w:rsidRDefault="00637FDA" w:rsidP="002A53CA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2A53CA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0A4A7E" w:rsidRPr="00717FCE" w:rsidTr="004E1804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0A4A7E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0A4A7E" w:rsidRPr="00717FCE" w:rsidTr="004E1804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A4A7E" w:rsidRPr="00AC4DE2" w:rsidRDefault="000A4A7E" w:rsidP="000A4A7E">
      <w:pPr>
        <w:rPr>
          <w:rFonts w:ascii="Calibri" w:eastAsia="Calibri" w:hAnsi="Calibri" w:cs="Times New Roman"/>
        </w:rPr>
      </w:pPr>
    </w:p>
    <w:p w:rsidR="000A4A7E" w:rsidRDefault="00352147" w:rsidP="000A4A7E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46" type="#_x0000_t202" style="position:absolute;margin-left:0;margin-top:99.25pt;width:453.55pt;height:700.15pt;z-index:25169817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yVKgIAADEEAAAOAAAAZHJzL2Uyb0RvYy54bWysU8GO0zAQvSPxD5bvNEnVbNuo6WrpUoS0&#10;LEi7fIDjOImF4zG226R8PWOn2y1wQ/hg2Z6ZN2/ejDe3Y6/IUVgnQZc0m6WUCM2hlrot6bfn/bsV&#10;Jc4zXTMFWpT0JBy93b59sxlMIebQgaqFJQiiXTGYknbemyJJHO9Ez9wMjNBobMD2zOPVtklt2YDo&#10;vUrmaXqTDGBrY4EL5/D1fjLSbcRvGsH9l6ZxwhNVUuTm427jXoU92W5Y0VpmOsnPNNg/sOiZ1Jj0&#10;AnXPPCMHK/+C6iW34KDxMw59Ak0juYg1YDVZ+kc1Tx0zItaC4jhzkcn9P1j+ePxqiayxdxklmvXY&#10;o2cxevIeRrIM8gzGFej1ZNDPj/iMrrFUZx6Af3dEw65juhV31sLQCVYjvSxEJlehE44LINXwGWpM&#10;ww4eItDY2D5oh2oQRMc2nS6tCVQ4PubLmzRd5ZRwtK1W62yd5jEHK17CjXX+o4CehENJLfY+wrPj&#10;g/OBDiteXEI2B0rWe6lUvNi22ilLjgznZB/XGf03N6XJUNJ1Ps8jsoYQH0eolx7nWMke2aVhhXBW&#10;BDk+6DqePZNqOiMTpc/6BEkmcfxYjbET8xgcxKugPqFiFqa5xX+Ghw7sT0oGnNmSuh8HZgUl6pNG&#10;1dfZYhGGPF4W+RKBiL22VNcWpjlCldRTMh13fvoYB2Nl22Gmqc8a7rBTjYwavrI688e5jNKe/1AY&#10;/Ot79Hr96dtfAA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ZMJclS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637FDA" w:rsidRPr="000A4A7E" w:rsidRDefault="00637FDA" w:rsidP="000A4A7E">
                  <w:pPr>
                    <w:pStyle w:val="ListParagraph"/>
                    <w:numPr>
                      <w:ilvl w:val="0"/>
                      <w:numId w:val="38"/>
                    </w:numPr>
                    <w:spacing w:after="120" w:line="240" w:lineRule="auto"/>
                    <w:ind w:left="567" w:hanging="283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Proračun</w:t>
                  </w:r>
                </w:p>
                <w:p w:rsidR="00637FDA" w:rsidRDefault="00637FDA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976"/>
                    <w:gridCol w:w="1075"/>
                    <w:gridCol w:w="1103"/>
                    <w:gridCol w:w="1202"/>
                    <w:gridCol w:w="1087"/>
                    <w:gridCol w:w="1210"/>
                    <w:gridCol w:w="1345"/>
                  </w:tblGrid>
                  <w:tr w:rsidR="00637FDA" w:rsidRPr="000A4A7E" w:rsidTr="00C773CF">
                    <w:trPr>
                      <w:trHeight w:val="186"/>
                    </w:trPr>
                    <w:tc>
                      <w:tcPr>
                        <w:tcW w:w="1602" w:type="dxa"/>
                        <w:vMerge w:val="restart"/>
                      </w:tcPr>
                      <w:p w:rsidR="00637FDA" w:rsidRPr="000A4A7E" w:rsidRDefault="00637FDA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Fazarada</w:t>
                        </w: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 -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operacija</w:t>
                        </w:r>
                      </w:p>
                    </w:tc>
                    <w:tc>
                      <w:tcPr>
                        <w:tcW w:w="3551" w:type="dxa"/>
                        <w:gridSpan w:val="3"/>
                      </w:tcPr>
                      <w:p w:rsidR="00637FDA" w:rsidRPr="000A4A7E" w:rsidRDefault="00637FD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Otpada</w:t>
                        </w:r>
                      </w:p>
                    </w:tc>
                    <w:tc>
                      <w:tcPr>
                        <w:tcW w:w="3845" w:type="dxa"/>
                        <w:gridSpan w:val="3"/>
                      </w:tcPr>
                      <w:p w:rsidR="00637FDA" w:rsidRPr="000A4A7E" w:rsidRDefault="00637FD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Ostaje</w:t>
                        </w:r>
                      </w:p>
                    </w:tc>
                  </w:tr>
                  <w:tr w:rsidR="00637FDA" w:rsidRPr="000A4A7E" w:rsidTr="00C773CF">
                    <w:trPr>
                      <w:trHeight w:val="93"/>
                    </w:trPr>
                    <w:tc>
                      <w:tcPr>
                        <w:tcW w:w="1602" w:type="dxa"/>
                        <w:vMerge/>
                      </w:tcPr>
                      <w:p w:rsidR="00637FDA" w:rsidRPr="000A4A7E" w:rsidRDefault="00637FDA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2316" w:type="dxa"/>
                        <w:gridSpan w:val="2"/>
                      </w:tcPr>
                      <w:p w:rsidR="00637FDA" w:rsidRPr="000A4A7E" w:rsidRDefault="00637FD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637FDA" w:rsidRPr="000A4A7E" w:rsidRDefault="00637FD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  <w:tc>
                      <w:tcPr>
                        <w:tcW w:w="2460" w:type="dxa"/>
                        <w:gridSpan w:val="2"/>
                      </w:tcPr>
                      <w:p w:rsidR="00637FDA" w:rsidRPr="000A4A7E" w:rsidRDefault="00637FD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637FDA" w:rsidRPr="000A4A7E" w:rsidRDefault="00637FD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</w:tr>
                  <w:tr w:rsidR="00637FDA" w:rsidRPr="000A4A7E" w:rsidTr="00C773CF">
                    <w:trPr>
                      <w:trHeight w:val="244"/>
                    </w:trPr>
                    <w:tc>
                      <w:tcPr>
                        <w:tcW w:w="1602" w:type="dxa"/>
                        <w:vMerge/>
                      </w:tcPr>
                      <w:p w:rsidR="00637FDA" w:rsidRPr="000A4A7E" w:rsidRDefault="00637FDA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637FDA" w:rsidRPr="000A4A7E" w:rsidRDefault="00637FD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637FDA" w:rsidRPr="000A4A7E" w:rsidRDefault="00352147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235" w:type="dxa"/>
                      </w:tcPr>
                      <w:p w:rsidR="00637FDA" w:rsidRPr="000A4A7E" w:rsidRDefault="00352147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167" w:type="dxa"/>
                      </w:tcPr>
                      <w:p w:rsidR="00637FDA" w:rsidRPr="000A4A7E" w:rsidRDefault="00637FDA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637FDA" w:rsidRPr="000A4A7E" w:rsidRDefault="00352147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385" w:type="dxa"/>
                      </w:tcPr>
                      <w:p w:rsidR="00637FDA" w:rsidRPr="000A4A7E" w:rsidRDefault="00352147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C773CF" w:rsidRPr="000A4A7E" w:rsidTr="00C773CF">
                    <w:tc>
                      <w:tcPr>
                        <w:tcW w:w="1602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Mehaničkaprprema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1,085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564.431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64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31.219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16234.157</w:t>
                        </w:r>
                      </w:p>
                    </w:tc>
                  </w:tr>
                  <w:tr w:rsidR="00C773CF" w:rsidRPr="000A4A7E" w:rsidTr="00C773CF">
                    <w:tc>
                      <w:tcPr>
                        <w:tcW w:w="1602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Ljuštenje</w:t>
                        </w:r>
                      </w:p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17.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5.672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2949.827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08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25.54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13284.301</w:t>
                        </w:r>
                      </w:p>
                    </w:tc>
                  </w:tr>
                  <w:tr w:rsidR="00C773CF" w:rsidRPr="000A4A7E" w:rsidTr="00C773CF">
                    <w:tc>
                      <w:tcPr>
                        <w:tcW w:w="1602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Mokremakaze</w:t>
                        </w:r>
                      </w:p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73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2.82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1466.514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35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22.726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11817.786</w:t>
                        </w:r>
                      </w:p>
                    </w:tc>
                  </w:tr>
                  <w:tr w:rsidR="00C773CF" w:rsidRPr="000A4A7E" w:rsidTr="00C773CF">
                    <w:tc>
                      <w:tcPr>
                        <w:tcW w:w="1602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Usušenje</w:t>
                        </w:r>
                      </w:p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53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2.109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1096.945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20.617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10720.840</w:t>
                        </w:r>
                      </w:p>
                    </w:tc>
                  </w:tr>
                  <w:tr w:rsidR="00C773CF" w:rsidRPr="000A4A7E" w:rsidTr="00C773CF">
                    <w:tc>
                      <w:tcPr>
                        <w:tcW w:w="1602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Suvemakaze</w:t>
                        </w:r>
                      </w:p>
                      <w:p w:rsidR="00C773CF" w:rsidRPr="000A4A7E" w:rsidRDefault="00C773CF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0,355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184.784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20.261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10536.056</w:t>
                        </w:r>
                      </w:p>
                    </w:tc>
                  </w:tr>
                  <w:tr w:rsidR="00C773CF" w:rsidRPr="000A4A7E" w:rsidTr="00C773CF">
                    <w:tc>
                      <w:tcPr>
                        <w:tcW w:w="1602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Obradasljubnica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1.893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984.395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773CF" w:rsidRPr="00EF71E9" w:rsidRDefault="00C773CF" w:rsidP="00C773CF">
                        <w:pPr>
                          <w:jc w:val="center"/>
                        </w:pPr>
                        <w:r>
                          <w:t>18.368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773CF" w:rsidRPr="00EF71E9" w:rsidRDefault="00C773CF" w:rsidP="00C773CF">
                        <w:pPr>
                          <w:jc w:val="center"/>
                        </w:pPr>
                        <w:r>
                          <w:t>9551.661</w:t>
                        </w:r>
                      </w:p>
                    </w:tc>
                  </w:tr>
                  <w:tr w:rsidR="00C773CF" w:rsidRPr="000A4A7E" w:rsidTr="00C773CF">
                    <w:tc>
                      <w:tcPr>
                        <w:tcW w:w="1602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Upresovanje</w:t>
                        </w:r>
                      </w:p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0,87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773CF" w:rsidRPr="00EF71E9" w:rsidRDefault="00C773CF" w:rsidP="00C773CF">
                        <w:pPr>
                          <w:jc w:val="center"/>
                        </w:pPr>
                        <w:r>
                          <w:t>453.561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773CF" w:rsidRPr="00EF71E9" w:rsidRDefault="00C773CF" w:rsidP="00C773CF">
                        <w:pPr>
                          <w:jc w:val="center"/>
                        </w:pPr>
                        <w:r>
                          <w:t>17.496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773CF" w:rsidRPr="00EF71E9" w:rsidRDefault="00C773CF" w:rsidP="00C773CF">
                        <w:pPr>
                          <w:jc w:val="center"/>
                        </w:pPr>
                        <w:r>
                          <w:t>9098.1</w:t>
                        </w:r>
                      </w:p>
                    </w:tc>
                  </w:tr>
                  <w:tr w:rsidR="00C773CF" w:rsidRPr="000A4A7E" w:rsidTr="00C773CF">
                    <w:tc>
                      <w:tcPr>
                        <w:tcW w:w="1602" w:type="dxa"/>
                      </w:tcPr>
                      <w:p w:rsidR="00C773CF" w:rsidRPr="000A4A7E" w:rsidRDefault="00C773CF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Formatizovanje</w:t>
                        </w:r>
                      </w:p>
                      <w:p w:rsidR="00C773CF" w:rsidRPr="000A4A7E" w:rsidRDefault="00C773CF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1.776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773CF" w:rsidRPr="00EF71E9" w:rsidRDefault="00C773CF" w:rsidP="00C773CF">
                        <w:pPr>
                          <w:jc w:val="center"/>
                        </w:pPr>
                        <w:r>
                          <w:t>923.920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773CF" w:rsidRPr="00EF71E9" w:rsidRDefault="00C773CF" w:rsidP="00C773CF">
                        <w:pPr>
                          <w:jc w:val="center"/>
                        </w:pPr>
                        <w:r>
                          <w:t>15.719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773CF" w:rsidRPr="00EF71E9" w:rsidRDefault="00C773CF" w:rsidP="00C773CF">
                        <w:pPr>
                          <w:jc w:val="center"/>
                        </w:pPr>
                        <w:r>
                          <w:t>8174.179</w:t>
                        </w:r>
                      </w:p>
                    </w:tc>
                  </w:tr>
                  <w:tr w:rsidR="00C773CF" w:rsidRPr="000A4A7E" w:rsidTr="00C773CF">
                    <w:tc>
                      <w:tcPr>
                        <w:tcW w:w="1602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Brušenje</w:t>
                        </w:r>
                      </w:p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38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1,109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773CF" w:rsidRPr="00EF71E9" w:rsidRDefault="00C773CF" w:rsidP="00C773CF">
                        <w:pPr>
                          <w:jc w:val="center"/>
                        </w:pPr>
                        <w:r>
                          <w:t>567.791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28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773CF" w:rsidRPr="00EF71E9" w:rsidRDefault="00C773CF" w:rsidP="00C773CF">
                        <w:pPr>
                          <w:jc w:val="center"/>
                        </w:pPr>
                        <w:r>
                          <w:t>14.627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773CF" w:rsidRPr="00EF71E9" w:rsidRDefault="00C773CF" w:rsidP="00C773CF">
                        <w:pPr>
                          <w:jc w:val="center"/>
                        </w:pPr>
                        <w:r>
                          <w:t>7606.387</w:t>
                        </w:r>
                      </w:p>
                    </w:tc>
                  </w:tr>
                  <w:tr w:rsidR="00C773CF" w:rsidRPr="000A4A7E" w:rsidTr="00C773CF">
                    <w:tc>
                      <w:tcPr>
                        <w:tcW w:w="1602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Ostaliteh. gubici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45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1,437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773CF" w:rsidRPr="00EF71E9" w:rsidRDefault="00C773CF" w:rsidP="00C773CF">
                        <w:pPr>
                          <w:jc w:val="center"/>
                        </w:pPr>
                        <w:r>
                          <w:t>747.535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773CF" w:rsidRPr="00EF71E9" w:rsidRDefault="00C773CF" w:rsidP="00C773CF">
                        <w:pPr>
                          <w:jc w:val="center"/>
                        </w:pPr>
                        <w:r>
                          <w:t>13.19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773CF" w:rsidRPr="00EF71E9" w:rsidRDefault="00C773CF" w:rsidP="00C773CF">
                        <w:pPr>
                          <w:jc w:val="center"/>
                        </w:pPr>
                        <w:r>
                          <w:t>6858.852</w:t>
                        </w:r>
                      </w:p>
                    </w:tc>
                  </w:tr>
                  <w:tr w:rsidR="00C773CF" w:rsidRPr="000A4A7E" w:rsidTr="00C773CF">
                    <w:tc>
                      <w:tcPr>
                        <w:tcW w:w="1602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Suma</w:t>
                        </w:r>
                      </w:p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17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773CF" w:rsidRPr="00C04402" w:rsidRDefault="00C773CF" w:rsidP="00C773CF">
                        <w:pPr>
                          <w:jc w:val="center"/>
                        </w:pPr>
                        <w:r>
                          <w:t>19.114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773CF" w:rsidRPr="00EF71E9" w:rsidRDefault="00C773CF" w:rsidP="00C773CF">
                        <w:pPr>
                          <w:jc w:val="center"/>
                        </w:pPr>
                        <w:r>
                          <w:t>9939.707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773CF" w:rsidRPr="000A4A7E" w:rsidRDefault="00C773CF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773CF" w:rsidRPr="00EF71E9" w:rsidRDefault="00C773CF" w:rsidP="00C773CF">
                        <w:pPr>
                          <w:jc w:val="center"/>
                        </w:pPr>
                        <w:r>
                          <w:t>13.19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773CF" w:rsidRPr="00EF71E9" w:rsidRDefault="00C773CF" w:rsidP="00C773CF">
                        <w:pPr>
                          <w:jc w:val="center"/>
                        </w:pPr>
                        <w:r>
                          <w:t>6858.852</w:t>
                        </w:r>
                      </w:p>
                    </w:tc>
                  </w:tr>
                </w:tbl>
                <w:p w:rsidR="00637FDA" w:rsidRDefault="00637FDA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637FDA" w:rsidRPr="000A4A7E" w:rsidRDefault="00637FDA" w:rsidP="000A4A7E">
                  <w:pPr>
                    <w:pStyle w:val="ListParagraph"/>
                    <w:numPr>
                      <w:ilvl w:val="1"/>
                      <w:numId w:val="38"/>
                    </w:numPr>
                    <w:spacing w:after="120" w:line="240" w:lineRule="auto"/>
                    <w:ind w:left="851" w:hanging="425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 trupaca za ljuštenje</w:t>
                  </w:r>
                </w:p>
                <w:p w:rsidR="00637FDA" w:rsidRPr="00054DB6" w:rsidRDefault="00637FDA" w:rsidP="00054DB6">
                  <w:pPr>
                    <w:spacing w:after="24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b∙m∙c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trlj</m:t>
                          </m:r>
                        </m:sub>
                      </m:sSub>
                    </m:oMath>
                  </m:oMathPara>
                </w:p>
                <w:p w:rsidR="00637FDA" w:rsidRPr="00054DB6" w:rsidRDefault="00637FDA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16798.56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260∙1.187∙2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0,55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∙5</m:t>
                      </m:r>
                    </m:oMath>
                  </m:oMathPara>
                </w:p>
                <w:p w:rsidR="00637FDA" w:rsidRDefault="00C773CF" w:rsidP="00054DB6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n = 27.215</w:t>
                  </w:r>
                  <w:r w:rsidR="00637FDA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kom/sm                     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                      m = 1.187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637FDA" w:rsidRDefault="00637FDA" w:rsidP="00054DB6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637FDA" w:rsidRDefault="00352147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'</m:t>
                        </m:r>
                      </m:sup>
                    </m:sSubSup>
                  </m:oMath>
                  <w:r w:rsidR="00637FDA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godišnja količina oblovine</w:t>
                  </w:r>
                </w:p>
                <w:p w:rsidR="00637FDA" w:rsidRDefault="00637FDA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m – zapremina srednjeg trupca</w:t>
                  </w:r>
                </w:p>
                <w:p w:rsidR="00637FDA" w:rsidRDefault="00352147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637FDA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srednji prečnik trupca</w:t>
                  </w:r>
                </w:p>
                <w:p w:rsidR="00637FDA" w:rsidRPr="00295774" w:rsidRDefault="00352147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trlj</m:t>
                        </m:r>
                      </m:sub>
                    </m:sSub>
                  </m:oMath>
                  <w:r w:rsidR="00637FDA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dužina trupca</w:t>
                  </w:r>
                </w:p>
                <w:p w:rsidR="00637FDA" w:rsidRPr="00E23879" w:rsidRDefault="00637FDA" w:rsidP="000A4A7E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637FDA" w:rsidRPr="002A4B37" w:rsidRDefault="00637FDA" w:rsidP="000A4A7E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637FDA" w:rsidRDefault="00637FDA" w:rsidP="000A4A7E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637FDA" w:rsidRPr="009A1B47" w:rsidRDefault="00637FDA" w:rsidP="000A4A7E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637FDA" w:rsidRDefault="00637FDA" w:rsidP="000A4A7E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637FDA" w:rsidRPr="00E76BA4" w:rsidRDefault="00637FDA" w:rsidP="000A4A7E">
                  <w:pPr>
                    <w:spacing w:after="0" w:line="276" w:lineRule="auto"/>
                    <w:ind w:left="851"/>
                    <w:jc w:val="both"/>
                  </w:pPr>
                </w:p>
                <w:p w:rsidR="00637FDA" w:rsidRPr="00E825EA" w:rsidRDefault="00637FDA" w:rsidP="000A4A7E">
                  <w:pPr>
                    <w:spacing w:line="276" w:lineRule="auto"/>
                    <w:ind w:left="851"/>
                    <w:jc w:val="both"/>
                  </w:pPr>
                </w:p>
                <w:p w:rsidR="00637FDA" w:rsidRDefault="00637FDA" w:rsidP="000A4A7E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637FDA" w:rsidRDefault="00637FDA" w:rsidP="000A4A7E">
                  <w:pPr>
                    <w:spacing w:after="0" w:line="276" w:lineRule="auto"/>
                    <w:ind w:left="360"/>
                    <w:jc w:val="both"/>
                  </w:pPr>
                </w:p>
                <w:p w:rsidR="00637FDA" w:rsidRDefault="00637FDA" w:rsidP="000A4A7E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0A4A7E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8139B3" w:rsidRPr="00717FCE" w:rsidTr="00521EC1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8139B3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8139B3" w:rsidRPr="00717FCE" w:rsidTr="00521EC1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352147" w:rsidP="008139B3">
      <w:pPr>
        <w:rPr>
          <w:rFonts w:ascii="Calibri" w:eastAsia="Calibri" w:hAnsi="Calibri" w:cs="Times New Roman"/>
        </w:rPr>
      </w:pPr>
      <w:r w:rsidRPr="00352147">
        <w:rPr>
          <w:noProof/>
          <w:lang w:val="en-US"/>
        </w:rPr>
        <w:pict>
          <v:shape id="_x0000_s1047" type="#_x0000_t202" style="position:absolute;margin-left:28.7pt;margin-top:99.6pt;width:453.55pt;height:583.5pt;z-index:25170022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/MrKQIAADIEAAAOAAAAZHJzL2Uyb0RvYy54bWysU1Fv2yAQfp+0/4B4X+xEcdNacaouXaZJ&#10;XTep3Q/AGNtowDEgsbNfvwOnadS9TeMBcdzx8d13d+vbUStyEM5LMBWdz3JKhOHQSNNV9Mfz7sM1&#10;JT4w0zAFRlT0KDy93bx/tx5sKRbQg2qEIwhifDnYivYh2DLLPO+FZn4GVhh0tuA0C2i6LmscGxBd&#10;q2yR51fZAK6xDrjwHm/vJyfdJPy2FTx8a1svAlEVRW4h7S7tddyzzZqVnWO2l/xEg/0DC82kwU/P&#10;UPcsMLJ38i8oLbkDD22YcdAZtK3kIuWA2czzN9k89cyKlAuK4+1ZJv//YPnj4bsjssHaoTyGaazR&#10;sxgD+QgjwSvUZ7C+xLAni4FhxHuMTbl6+wD8pycGtj0znbhzDoZesAb5zePL7OLphOMjSD18hQb/&#10;YfsACWhsnY7ioRwE0ZHI8VybyIXjZbG6yvPrghKOvtVyni+LxC5j5ctz63z4LECTeKiow+IneHZ4&#10;8CHSYeVLSPzNg5LNTiqVDNfVW+XIgWGj7NJKGbwJU4YMFb0pFkVCNhDfpx7SMmAjK6krep3HNbVW&#10;lOOTaVJIYFJNZ2SizEmfKMkkThjrMZVikdSL4tXQHFExB1Pj4qDhoQf3m5IBm7ai/teeOUGJ+mJQ&#10;9Zv5chm7PBnLYrVAw1166ksPMxyhKhoomY7bME3G3jrZ9fjTVGcDd1ipViYNX1md+GNjJmlPQxQ7&#10;/9JOUa+jvvkDAAD//wMAUEsDBBQABgAIAAAAIQD6hNkA3gAAAAsBAAAPAAAAZHJzL2Rvd25yZXYu&#10;eG1sTI/BToQwEIbvJr5DMyZejFtEKIKUjZpovO66DzDALBBpS2h3Yd/e8aTH+efLP9+U29WM4kyz&#10;H5zV8LCJQJBtXDvYTsPh6/3+CYQPaFscnSUNF/Kwra6vSixat9gdnfehE1xifYEa+hCmQkrf9GTQ&#10;b9xElndHNxsMPM6dbGdcuNyMMo4iJQ0Oli/0ONFbT833/mQ0HD+XuzRf6o9wyHaJesUhq91F69ub&#10;9eUZRKA1/MHwq8/qULFT7U629WLUkGYJk5zneQyCgVwlKYiak0elYpBVKf//UP0AAAD//wMAUEsB&#10;Ai0AFAAGAAgAAAAhALaDOJL+AAAA4QEAABMAAAAAAAAAAAAAAAAAAAAAAFtDb250ZW50X1R5cGVz&#10;XS54bWxQSwECLQAUAAYACAAAACEAOP0h/9YAAACUAQAACwAAAAAAAAAAAAAAAAAvAQAAX3JlbHMv&#10;LnJlbHNQSwECLQAUAAYACAAAACEAcmvzKykCAAAyBAAADgAAAAAAAAAAAAAAAAAuAgAAZHJzL2Uy&#10;b0RvYy54bWxQSwECLQAUAAYACAAAACEA+oTZAN4AAAALAQAADwAAAAAAAAAAAAAAAACDBAAAZHJz&#10;L2Rvd25yZXYueG1sUEsFBgAAAAAEAAQA8wAAAI4FAAAAAA==&#10;" stroked="f">
            <v:textbox>
              <w:txbxContent>
                <w:p w:rsidR="00637FDA" w:rsidRDefault="00637FDA" w:rsidP="008139B3">
                  <w:pPr>
                    <w:spacing w:after="24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3.2.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Potrebanbrojmašinazakraćenjetrupaca</w:t>
                  </w:r>
                </w:p>
                <w:p w:rsidR="00637FDA" w:rsidRPr="00912C5F" w:rsidRDefault="00637FDA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637FDA" w:rsidRPr="00912C5F" w:rsidRDefault="00637FDA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27.215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120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 xml:space="preserve">                                    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450∙0.8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637FDA" w:rsidRPr="00912C5F" w:rsidRDefault="00840B00" w:rsidP="008139B3">
                  <w:pPr>
                    <w:spacing w:after="12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 xml:space="preserve">N=0.226≈1kom                     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=120</m:t>
                      </m:r>
                    </m:oMath>
                  </m:oMathPara>
                </w:p>
                <w:p w:rsidR="00637FDA" w:rsidRDefault="00352147" w:rsidP="008139B3">
                  <w:pPr>
                    <w:spacing w:after="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k</m:t>
                        </m:r>
                      </m:sub>
                    </m:sSub>
                  </m:oMath>
                  <w:r w:rsidR="00637FDA">
                    <w:rPr>
                      <w:rFonts w:eastAsiaTheme="minorEastAsia"/>
                      <w:spacing w:val="-3"/>
                      <w:lang w:val="en-US"/>
                    </w:rPr>
                    <w:t xml:space="preserve"> - proizvodnost mašine za kraćenje trupaca</w:t>
                  </w:r>
                </w:p>
                <w:p w:rsidR="00637FDA" w:rsidRDefault="00637FDA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– radon vreme smena 450</w:t>
                  </w:r>
                </w:p>
                <w:p w:rsidR="00637FDA" w:rsidRDefault="00637FDA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 – koeficijent iskorišćenja radnog vremena 0,8</w:t>
                  </w:r>
                </w:p>
                <w:p w:rsidR="00637FDA" w:rsidRDefault="00637FDA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– vreme prerade jednog trupca</w:t>
                  </w:r>
                </w:p>
                <w:p w:rsidR="00637FDA" w:rsidRDefault="00637FDA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3.2.1. Vremenska zapunjenost mašine</w:t>
                  </w:r>
                </w:p>
                <w:p w:rsidR="00637FDA" w:rsidRPr="00912C5F" w:rsidRDefault="00352147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=N∙T</m:t>
                      </m:r>
                    </m:oMath>
                  </m:oMathPara>
                </w:p>
                <w:p w:rsidR="00637FDA" w:rsidRPr="00CE58CE" w:rsidRDefault="00352147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=0,226∙450</m:t>
                      </m:r>
                    </m:oMath>
                  </m:oMathPara>
                </w:p>
                <w:p w:rsidR="00637FDA" w:rsidRPr="00CE58CE" w:rsidRDefault="00352147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=101.7 min</m:t>
                      </m:r>
                    </m:oMath>
                  </m:oMathPara>
                </w:p>
                <w:p w:rsidR="00637FDA" w:rsidRDefault="00637FDA" w:rsidP="008139B3">
                  <w:pPr>
                    <w:spacing w:after="12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3.3. Broj trupaca po smeni</w:t>
                  </w:r>
                </w:p>
                <w:p w:rsidR="00637FDA" w:rsidRPr="00CE58CE" w:rsidRDefault="00352147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=n∙f</m:t>
                      </m:r>
                    </m:oMath>
                  </m:oMathPara>
                </w:p>
                <w:p w:rsidR="00637FDA" w:rsidRPr="00CE58CE" w:rsidRDefault="00352147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=27.215</m:t>
                      </m:r>
                      <m: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∙3</m:t>
                      </m:r>
                    </m:oMath>
                  </m:oMathPara>
                </w:p>
                <w:p w:rsidR="00637FDA" w:rsidRPr="00CE58CE" w:rsidRDefault="00352147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=81.645 kom</m:t>
                      </m:r>
                    </m:oMath>
                  </m:oMathPara>
                </w:p>
                <w:p w:rsidR="00637FDA" w:rsidRDefault="00637FDA" w:rsidP="008139B3">
                  <w:pPr>
                    <w:spacing w:after="24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3.4. Proizvodnost mašine za okoravanje sa rotirajućim glavama</w:t>
                  </w:r>
                </w:p>
                <w:p w:rsidR="00637FDA" w:rsidRPr="00307072" w:rsidRDefault="00637FDA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</m:oMath>
                  </m:oMathPara>
                </w:p>
                <w:p w:rsidR="00637FDA" w:rsidRPr="00307072" w:rsidRDefault="00637FDA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60∙0,439∙4∙0,8∙0,7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1,85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0,55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∙1,85</m:t>
                      </m:r>
                    </m:oMath>
                  </m:oMathPara>
                </w:p>
                <w:p w:rsidR="00637FDA" w:rsidRPr="00307072" w:rsidRDefault="00840B00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A=31.892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/h 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=0,439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 xml:space="preserve"> 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637FDA" w:rsidRDefault="00352147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637FDA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srednja vrednostdužine trupaca - 1,85 m</w:t>
                  </w:r>
                </w:p>
                <w:p w:rsidR="00637FDA" w:rsidRDefault="00637FDA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pacing w:val="-3"/>
                        <w:lang w:val="en-US"/>
                      </w:rPr>
                      <m:t>u</m:t>
                    </m:r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– pomer trupčića 4min</w:t>
                  </w:r>
                </w:p>
                <w:p w:rsidR="00637FDA" w:rsidRDefault="00352147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1</m:t>
                        </m:r>
                      </m:sub>
                    </m:sSub>
                  </m:oMath>
                  <w:r w:rsidR="00637FDA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iskorišćenja radnog vremena - 0,8</w:t>
                  </w:r>
                </w:p>
                <w:p w:rsidR="00637FDA" w:rsidRDefault="00352147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2</m:t>
                        </m:r>
                      </m:sub>
                    </m:sSub>
                  </m:oMath>
                  <w:r w:rsidR="00637FDA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zapunjenosti mašine - 0,7</w:t>
                  </w:r>
                </w:p>
                <w:p w:rsidR="00637FDA" w:rsidRPr="00307072" w:rsidRDefault="00352147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637FDA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zapremina trupčića</w:t>
                  </w:r>
                </w:p>
                <w:p w:rsidR="00637FDA" w:rsidRDefault="00637FDA" w:rsidP="008139B3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637FDA" w:rsidRDefault="00637FDA" w:rsidP="008139B3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F520F5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</w:t>
            </w:r>
            <w:r w:rsidR="008139B3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8139B3" w:rsidRPr="00717FCE" w:rsidRDefault="00840B00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Nikola Vranić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4E1804" w:rsidRDefault="004E1804" w:rsidP="00CB45D6">
      <w:pPr>
        <w:rPr>
          <w:sz w:val="2"/>
          <w:vertAlign w:val="subscript"/>
        </w:rPr>
      </w:pPr>
    </w:p>
    <w:sectPr w:rsidR="004E1804" w:rsidSect="00521EC1">
      <w:pgSz w:w="11906" w:h="16838" w:code="9"/>
      <w:pgMar w:top="284" w:right="284" w:bottom="284" w:left="1418" w:header="709" w:footer="0" w:gutter="0"/>
      <w:pgBorders w:display="notFirstPage"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733A" w:rsidRDefault="00EC733A" w:rsidP="004C586C">
      <w:pPr>
        <w:spacing w:after="0" w:line="240" w:lineRule="auto"/>
      </w:pPr>
      <w:r>
        <w:separator/>
      </w:r>
    </w:p>
  </w:endnote>
  <w:endnote w:type="continuationSeparator" w:id="1">
    <w:p w:rsidR="00EC733A" w:rsidRDefault="00EC733A" w:rsidP="004C5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733A" w:rsidRDefault="00EC733A" w:rsidP="004C586C">
      <w:pPr>
        <w:spacing w:after="0" w:line="240" w:lineRule="auto"/>
      </w:pPr>
      <w:r>
        <w:separator/>
      </w:r>
    </w:p>
  </w:footnote>
  <w:footnote w:type="continuationSeparator" w:id="1">
    <w:p w:rsidR="00EC733A" w:rsidRDefault="00EC733A" w:rsidP="004C5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4FD1"/>
    <w:multiLevelType w:val="hybridMultilevel"/>
    <w:tmpl w:val="970E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C544C"/>
    <w:multiLevelType w:val="hybridMultilevel"/>
    <w:tmpl w:val="3CCCD672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7D0A7956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FA6515"/>
    <w:multiLevelType w:val="hybridMultilevel"/>
    <w:tmpl w:val="AFF6E43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79B0088"/>
    <w:multiLevelType w:val="hybridMultilevel"/>
    <w:tmpl w:val="A44CA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82473C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C1269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EE46059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6">
    <w:nsid w:val="10262A3E"/>
    <w:multiLevelType w:val="hybridMultilevel"/>
    <w:tmpl w:val="2B12D300"/>
    <w:lvl w:ilvl="0" w:tplc="E1D2DE0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6144171"/>
    <w:multiLevelType w:val="multilevel"/>
    <w:tmpl w:val="A5B6DF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16EF7C60"/>
    <w:multiLevelType w:val="hybridMultilevel"/>
    <w:tmpl w:val="5F04A7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470558"/>
    <w:multiLevelType w:val="hybridMultilevel"/>
    <w:tmpl w:val="E2823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43495"/>
    <w:multiLevelType w:val="hybridMultilevel"/>
    <w:tmpl w:val="F3D85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251AAC"/>
    <w:multiLevelType w:val="hybridMultilevel"/>
    <w:tmpl w:val="DD64F0A2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A332BE4"/>
    <w:multiLevelType w:val="hybridMultilevel"/>
    <w:tmpl w:val="EAD218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886C8B"/>
    <w:multiLevelType w:val="hybridMultilevel"/>
    <w:tmpl w:val="C6C29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30669"/>
    <w:multiLevelType w:val="hybridMultilevel"/>
    <w:tmpl w:val="826E4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565D35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C2B008F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C3F6E8B"/>
    <w:multiLevelType w:val="hybridMultilevel"/>
    <w:tmpl w:val="2A00B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2C788F"/>
    <w:multiLevelType w:val="hybridMultilevel"/>
    <w:tmpl w:val="9B0EE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5352FF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20">
    <w:nsid w:val="42F57AAA"/>
    <w:multiLevelType w:val="hybridMultilevel"/>
    <w:tmpl w:val="1E9A4A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431430B"/>
    <w:multiLevelType w:val="hybridMultilevel"/>
    <w:tmpl w:val="46C2D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593E1B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4E958A0"/>
    <w:multiLevelType w:val="hybridMultilevel"/>
    <w:tmpl w:val="8C74A36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5A87322"/>
    <w:multiLevelType w:val="hybridMultilevel"/>
    <w:tmpl w:val="0C78CD6C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AA661C"/>
    <w:multiLevelType w:val="hybridMultilevel"/>
    <w:tmpl w:val="38683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0E146C"/>
    <w:multiLevelType w:val="hybridMultilevel"/>
    <w:tmpl w:val="38D4A4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C9E25B50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 w:tplc="3BB60B3C">
      <w:numFmt w:val="bullet"/>
      <w:lvlText w:val="-"/>
      <w:lvlJc w:val="left"/>
      <w:pPr>
        <w:ind w:left="2340" w:hanging="360"/>
      </w:pPr>
      <w:rPr>
        <w:rFonts w:ascii="Calibri" w:eastAsiaTheme="minorEastAsia" w:hAnsi="Calibri" w:cstheme="minorBidi" w:hint="default"/>
      </w:rPr>
    </w:lvl>
    <w:lvl w:ilvl="3" w:tplc="150CE9F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2664D6"/>
    <w:multiLevelType w:val="hybridMultilevel"/>
    <w:tmpl w:val="74AE9F8C"/>
    <w:lvl w:ilvl="0" w:tplc="0809000F">
      <w:start w:val="1"/>
      <w:numFmt w:val="decimal"/>
      <w:lvlText w:val="%1.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101693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2DC7C00"/>
    <w:multiLevelType w:val="hybridMultilevel"/>
    <w:tmpl w:val="91BEC8A4"/>
    <w:lvl w:ilvl="0" w:tplc="E1D2DE0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B342F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10A7C2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2E832F2"/>
    <w:multiLevelType w:val="hybridMultilevel"/>
    <w:tmpl w:val="51766D1A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3411FE"/>
    <w:multiLevelType w:val="hybridMultilevel"/>
    <w:tmpl w:val="D1F8D8CE"/>
    <w:lvl w:ilvl="0" w:tplc="470E42B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70F796F"/>
    <w:multiLevelType w:val="hybridMultilevel"/>
    <w:tmpl w:val="F934E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8B6DED"/>
    <w:multiLevelType w:val="hybridMultilevel"/>
    <w:tmpl w:val="B328B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E43305"/>
    <w:multiLevelType w:val="hybridMultilevel"/>
    <w:tmpl w:val="48AEC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C22720">
      <w:start w:val="1"/>
      <w:numFmt w:val="bullet"/>
      <w:lvlText w:val="o"/>
      <w:lvlJc w:val="left"/>
      <w:pPr>
        <w:ind w:left="1920" w:hanging="360"/>
      </w:pPr>
      <w:rPr>
        <w:rFonts w:ascii="Cambria Math" w:hAnsi="Cambria Math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9D5D07"/>
    <w:multiLevelType w:val="hybridMultilevel"/>
    <w:tmpl w:val="894CAF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3D51B5"/>
    <w:multiLevelType w:val="hybridMultilevel"/>
    <w:tmpl w:val="0220E22A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24"/>
  </w:num>
  <w:num w:numId="4">
    <w:abstractNumId w:val="38"/>
  </w:num>
  <w:num w:numId="5">
    <w:abstractNumId w:val="31"/>
  </w:num>
  <w:num w:numId="6">
    <w:abstractNumId w:val="15"/>
  </w:num>
  <w:num w:numId="7">
    <w:abstractNumId w:val="30"/>
  </w:num>
  <w:num w:numId="8">
    <w:abstractNumId w:val="28"/>
  </w:num>
  <w:num w:numId="9">
    <w:abstractNumId w:val="12"/>
  </w:num>
  <w:num w:numId="10">
    <w:abstractNumId w:val="2"/>
  </w:num>
  <w:num w:numId="11">
    <w:abstractNumId w:val="8"/>
  </w:num>
  <w:num w:numId="12">
    <w:abstractNumId w:val="13"/>
  </w:num>
  <w:num w:numId="13">
    <w:abstractNumId w:val="18"/>
  </w:num>
  <w:num w:numId="14">
    <w:abstractNumId w:val="25"/>
  </w:num>
  <w:num w:numId="15">
    <w:abstractNumId w:val="17"/>
  </w:num>
  <w:num w:numId="16">
    <w:abstractNumId w:val="10"/>
  </w:num>
  <w:num w:numId="17">
    <w:abstractNumId w:val="34"/>
  </w:num>
  <w:num w:numId="18">
    <w:abstractNumId w:val="3"/>
  </w:num>
  <w:num w:numId="19">
    <w:abstractNumId w:val="0"/>
  </w:num>
  <w:num w:numId="20">
    <w:abstractNumId w:val="33"/>
  </w:num>
  <w:num w:numId="21">
    <w:abstractNumId w:val="26"/>
  </w:num>
  <w:num w:numId="22">
    <w:abstractNumId w:val="4"/>
  </w:num>
  <w:num w:numId="23">
    <w:abstractNumId w:val="23"/>
  </w:num>
  <w:num w:numId="24">
    <w:abstractNumId w:val="35"/>
  </w:num>
  <w:num w:numId="25">
    <w:abstractNumId w:val="36"/>
  </w:num>
  <w:num w:numId="26">
    <w:abstractNumId w:val="7"/>
  </w:num>
  <w:num w:numId="27">
    <w:abstractNumId w:val="14"/>
  </w:num>
  <w:num w:numId="28">
    <w:abstractNumId w:val="37"/>
  </w:num>
  <w:num w:numId="29">
    <w:abstractNumId w:val="1"/>
  </w:num>
  <w:num w:numId="30">
    <w:abstractNumId w:val="20"/>
  </w:num>
  <w:num w:numId="31">
    <w:abstractNumId w:val="29"/>
  </w:num>
  <w:num w:numId="32">
    <w:abstractNumId w:val="6"/>
  </w:num>
  <w:num w:numId="33">
    <w:abstractNumId w:val="32"/>
  </w:num>
  <w:num w:numId="34">
    <w:abstractNumId w:val="9"/>
  </w:num>
  <w:num w:numId="35">
    <w:abstractNumId w:val="21"/>
  </w:num>
  <w:num w:numId="36">
    <w:abstractNumId w:val="11"/>
  </w:num>
  <w:num w:numId="37">
    <w:abstractNumId w:val="27"/>
  </w:num>
  <w:num w:numId="38">
    <w:abstractNumId w:val="19"/>
  </w:num>
  <w:num w:numId="3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405"/>
    <w:rsid w:val="00006BC5"/>
    <w:rsid w:val="0001314B"/>
    <w:rsid w:val="00054DB6"/>
    <w:rsid w:val="000662AC"/>
    <w:rsid w:val="00066FCE"/>
    <w:rsid w:val="00083FC2"/>
    <w:rsid w:val="000A4A7E"/>
    <w:rsid w:val="000B1711"/>
    <w:rsid w:val="000C32B7"/>
    <w:rsid w:val="000D0A9A"/>
    <w:rsid w:val="000D315C"/>
    <w:rsid w:val="001239D7"/>
    <w:rsid w:val="00146405"/>
    <w:rsid w:val="00181BF9"/>
    <w:rsid w:val="001E6F76"/>
    <w:rsid w:val="00293775"/>
    <w:rsid w:val="00295774"/>
    <w:rsid w:val="002A4B37"/>
    <w:rsid w:val="002A53CA"/>
    <w:rsid w:val="002C0B82"/>
    <w:rsid w:val="002E5A94"/>
    <w:rsid w:val="00300FEB"/>
    <w:rsid w:val="00307072"/>
    <w:rsid w:val="0034187A"/>
    <w:rsid w:val="00352147"/>
    <w:rsid w:val="00363411"/>
    <w:rsid w:val="003A47DB"/>
    <w:rsid w:val="003F4C09"/>
    <w:rsid w:val="00401EDE"/>
    <w:rsid w:val="00467AFE"/>
    <w:rsid w:val="004907C4"/>
    <w:rsid w:val="004C586C"/>
    <w:rsid w:val="004D7941"/>
    <w:rsid w:val="004E1804"/>
    <w:rsid w:val="004E385A"/>
    <w:rsid w:val="00501CFD"/>
    <w:rsid w:val="00506947"/>
    <w:rsid w:val="00521EC1"/>
    <w:rsid w:val="00597002"/>
    <w:rsid w:val="005E33B5"/>
    <w:rsid w:val="005F69D5"/>
    <w:rsid w:val="00611B51"/>
    <w:rsid w:val="00616FD5"/>
    <w:rsid w:val="00637FDA"/>
    <w:rsid w:val="00666E87"/>
    <w:rsid w:val="00670B51"/>
    <w:rsid w:val="00717FCE"/>
    <w:rsid w:val="0078296F"/>
    <w:rsid w:val="00787810"/>
    <w:rsid w:val="00793D41"/>
    <w:rsid w:val="00795016"/>
    <w:rsid w:val="007F2F9C"/>
    <w:rsid w:val="008139B3"/>
    <w:rsid w:val="00840B00"/>
    <w:rsid w:val="008A0059"/>
    <w:rsid w:val="008D19FC"/>
    <w:rsid w:val="008D4F16"/>
    <w:rsid w:val="008E1051"/>
    <w:rsid w:val="0090038A"/>
    <w:rsid w:val="00912C5F"/>
    <w:rsid w:val="00940242"/>
    <w:rsid w:val="0095499A"/>
    <w:rsid w:val="00986B11"/>
    <w:rsid w:val="009A0240"/>
    <w:rsid w:val="009A1B47"/>
    <w:rsid w:val="009A60C7"/>
    <w:rsid w:val="009B28B0"/>
    <w:rsid w:val="009F1604"/>
    <w:rsid w:val="00A06F31"/>
    <w:rsid w:val="00A7465C"/>
    <w:rsid w:val="00AC4DE2"/>
    <w:rsid w:val="00B1213D"/>
    <w:rsid w:val="00B437E0"/>
    <w:rsid w:val="00B4645A"/>
    <w:rsid w:val="00B64061"/>
    <w:rsid w:val="00B66BB3"/>
    <w:rsid w:val="00BE308E"/>
    <w:rsid w:val="00BE590A"/>
    <w:rsid w:val="00BF60A2"/>
    <w:rsid w:val="00C370DD"/>
    <w:rsid w:val="00C55FF7"/>
    <w:rsid w:val="00C773CF"/>
    <w:rsid w:val="00C90207"/>
    <w:rsid w:val="00C97E94"/>
    <w:rsid w:val="00CA5C7B"/>
    <w:rsid w:val="00CB2290"/>
    <w:rsid w:val="00CB45D6"/>
    <w:rsid w:val="00CB6435"/>
    <w:rsid w:val="00CE58CE"/>
    <w:rsid w:val="00CF0E9E"/>
    <w:rsid w:val="00D2340C"/>
    <w:rsid w:val="00D31FEA"/>
    <w:rsid w:val="00D859E6"/>
    <w:rsid w:val="00DB1277"/>
    <w:rsid w:val="00DC0D8E"/>
    <w:rsid w:val="00DE02D0"/>
    <w:rsid w:val="00DE5D7E"/>
    <w:rsid w:val="00DE74FF"/>
    <w:rsid w:val="00DF4337"/>
    <w:rsid w:val="00E23879"/>
    <w:rsid w:val="00E4234A"/>
    <w:rsid w:val="00E76BA4"/>
    <w:rsid w:val="00E825EA"/>
    <w:rsid w:val="00E84501"/>
    <w:rsid w:val="00EA4C7F"/>
    <w:rsid w:val="00EC30DD"/>
    <w:rsid w:val="00EC733A"/>
    <w:rsid w:val="00ED11D5"/>
    <w:rsid w:val="00F520F5"/>
    <w:rsid w:val="00F57104"/>
    <w:rsid w:val="00F571AB"/>
    <w:rsid w:val="00F6116B"/>
    <w:rsid w:val="00F82949"/>
    <w:rsid w:val="00F97FC2"/>
    <w:rsid w:val="00FE2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86C"/>
  </w:style>
  <w:style w:type="paragraph" w:styleId="Footer">
    <w:name w:val="footer"/>
    <w:basedOn w:val="Normal"/>
    <w:link w:val="Foot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86C"/>
  </w:style>
  <w:style w:type="character" w:styleId="PlaceholderText">
    <w:name w:val="Placeholder Text"/>
    <w:basedOn w:val="DefaultParagraphFont"/>
    <w:uiPriority w:val="99"/>
    <w:semiHidden/>
    <w:rsid w:val="00D2340C"/>
    <w:rPr>
      <w:color w:val="808080"/>
    </w:rPr>
  </w:style>
  <w:style w:type="paragraph" w:styleId="NoSpacing">
    <w:name w:val="No Spacing"/>
    <w:uiPriority w:val="1"/>
    <w:qFormat/>
    <w:rsid w:val="00CB45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emf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E92A05-FCB7-4D84-BA03-551280A35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Badrić</dc:creator>
  <cp:lastModifiedBy>Rozalija Palkovac</cp:lastModifiedBy>
  <cp:revision>3</cp:revision>
  <cp:lastPrinted>2018-02-25T14:01:00Z</cp:lastPrinted>
  <dcterms:created xsi:type="dcterms:W3CDTF">2020-04-02T12:38:00Z</dcterms:created>
  <dcterms:modified xsi:type="dcterms:W3CDTF">2020-04-04T17:14:00Z</dcterms:modified>
</cp:coreProperties>
</file>